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65893" w14:textId="43B7CD2D" w:rsidR="000708D9" w:rsidRPr="008B3C18" w:rsidRDefault="008B3C18" w:rsidP="008B3C18">
      <w:pPr>
        <w:pStyle w:val="NoSpacing"/>
        <w:jc w:val="center"/>
        <w:rPr>
          <w:rFonts w:ascii="Arial" w:hAnsi="Arial" w:cs="Arial"/>
          <w:b/>
          <w:sz w:val="28"/>
          <w:szCs w:val="28"/>
          <w:u w:val="single"/>
        </w:rPr>
      </w:pPr>
      <w:r w:rsidRPr="008B3C18">
        <w:rPr>
          <w:rFonts w:ascii="Arial" w:hAnsi="Arial" w:cs="Arial"/>
          <w:b/>
          <w:noProof/>
          <w:sz w:val="28"/>
          <w:szCs w:val="28"/>
          <w:u w:val="single"/>
        </w:rPr>
        <mc:AlternateContent>
          <mc:Choice Requires="wps">
            <w:drawing>
              <wp:anchor distT="45720" distB="45720" distL="114300" distR="114300" simplePos="0" relativeHeight="251659264" behindDoc="0" locked="0" layoutInCell="1" allowOverlap="1" wp14:anchorId="4E66B10D" wp14:editId="67ABC52A">
                <wp:simplePos x="0" y="0"/>
                <wp:positionH relativeFrom="column">
                  <wp:posOffset>-104775</wp:posOffset>
                </wp:positionH>
                <wp:positionV relativeFrom="paragraph">
                  <wp:posOffset>0</wp:posOffset>
                </wp:positionV>
                <wp:extent cx="863600" cy="7556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755650"/>
                        </a:xfrm>
                        <a:prstGeom prst="rect">
                          <a:avLst/>
                        </a:prstGeom>
                        <a:solidFill>
                          <a:srgbClr val="FFFFFF"/>
                        </a:solidFill>
                        <a:ln w="9525">
                          <a:solidFill>
                            <a:srgbClr val="000000"/>
                          </a:solidFill>
                          <a:miter lim="800000"/>
                          <a:headEnd/>
                          <a:tailEnd/>
                        </a:ln>
                      </wps:spPr>
                      <wps:txbx>
                        <w:txbxContent>
                          <w:p w14:paraId="3DAEB028" w14:textId="2E6B36E0" w:rsidR="008B3C18" w:rsidRDefault="008B3C18" w:rsidP="008B3C18">
                            <w:pPr>
                              <w:jc w:val="center"/>
                            </w:pPr>
                            <w:r w:rsidRPr="000708D9">
                              <w:rPr>
                                <w:noProof/>
                              </w:rPr>
                              <w:drawing>
                                <wp:inline distT="0" distB="0" distL="0" distR="0" wp14:anchorId="5D21BCD2" wp14:editId="7255BDE5">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80" cy="6458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6B10D" id="_x0000_t202" coordsize="21600,21600" o:spt="202" path="m,l,21600r21600,l21600,xe">
                <v:stroke joinstyle="miter"/>
                <v:path gradientshapeok="t" o:connecttype="rect"/>
              </v:shapetype>
              <v:shape id="Text Box 2" o:spid="_x0000_s1026" type="#_x0000_t202" style="position:absolute;left:0;text-align:left;margin-left:-8.25pt;margin-top:0;width:68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ztIw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">
                <v:textbox>
                  <w:txbxContent>
                    <w:p w14:paraId="3DAEB028" w14:textId="2E6B36E0" w:rsidR="008B3C18" w:rsidRDefault="008B3C18" w:rsidP="008B3C18">
                      <w:pPr>
                        <w:jc w:val="center"/>
                      </w:pPr>
                      <w:r w:rsidRPr="000708D9">
                        <w:rPr>
                          <w:noProof/>
                        </w:rPr>
                        <w:drawing>
                          <wp:inline distT="0" distB="0" distL="0" distR="0" wp14:anchorId="5D21BCD2" wp14:editId="7255BDE5">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80" cy="645837"/>
                                    </a:xfrm>
                                    <a:prstGeom prst="rect">
                                      <a:avLst/>
                                    </a:prstGeom>
                                  </pic:spPr>
                                </pic:pic>
                              </a:graphicData>
                            </a:graphic>
                          </wp:inline>
                        </w:drawing>
                      </w:r>
                    </w:p>
                  </w:txbxContent>
                </v:textbox>
                <w10:wrap type="square"/>
              </v:shape>
            </w:pict>
          </mc:Fallback>
        </mc:AlternateContent>
      </w:r>
      <w:r w:rsidR="000708D9" w:rsidRPr="00D35422">
        <w:rPr>
          <w:rFonts w:ascii="Arial" w:hAnsi="Arial" w:cs="Arial"/>
          <w:b/>
          <w:bCs/>
          <w:sz w:val="24"/>
          <w:szCs w:val="24"/>
        </w:rPr>
        <w:t>Local Government Act 1972</w:t>
      </w:r>
    </w:p>
    <w:p w14:paraId="0DDE8DC3" w14:textId="77777777" w:rsidR="000708D9" w:rsidRPr="00D35422" w:rsidRDefault="000708D9" w:rsidP="000708D9">
      <w:pPr>
        <w:pStyle w:val="NoSpacing"/>
        <w:rPr>
          <w:rFonts w:ascii="Arial" w:hAnsi="Arial" w:cs="Arial"/>
          <w:sz w:val="24"/>
          <w:szCs w:val="24"/>
        </w:rPr>
      </w:pPr>
    </w:p>
    <w:p w14:paraId="754BF711" w14:textId="29F40D5B" w:rsidR="000708D9" w:rsidRPr="00BB76EE" w:rsidRDefault="002F0466" w:rsidP="00B45096">
      <w:pPr>
        <w:pStyle w:val="NoSpacing"/>
        <w:ind w:left="1440"/>
        <w:rPr>
          <w:rFonts w:ascii="Arial" w:hAnsi="Arial" w:cs="Arial"/>
          <w:sz w:val="24"/>
          <w:szCs w:val="24"/>
        </w:rPr>
      </w:pPr>
      <w:r>
        <w:rPr>
          <w:rFonts w:ascii="Arial" w:hAnsi="Arial" w:cs="Arial"/>
          <w:b/>
          <w:bCs/>
          <w:sz w:val="24"/>
          <w:szCs w:val="24"/>
        </w:rPr>
        <w:t>Notice is hereby given</w:t>
      </w:r>
      <w:r w:rsidR="000708D9" w:rsidRPr="00D35422">
        <w:rPr>
          <w:rFonts w:ascii="Arial" w:hAnsi="Arial" w:cs="Arial"/>
          <w:sz w:val="24"/>
          <w:szCs w:val="24"/>
        </w:rPr>
        <w:t xml:space="preserve"> that an </w:t>
      </w:r>
      <w:r w:rsidR="000708D9" w:rsidRPr="00D35422">
        <w:rPr>
          <w:rFonts w:ascii="Arial" w:hAnsi="Arial" w:cs="Arial"/>
          <w:b/>
          <w:bCs/>
          <w:sz w:val="24"/>
          <w:szCs w:val="24"/>
        </w:rPr>
        <w:t>Ordinary Meeting</w:t>
      </w:r>
      <w:r w:rsidR="000708D9" w:rsidRPr="00D35422">
        <w:rPr>
          <w:rFonts w:ascii="Arial" w:hAnsi="Arial" w:cs="Arial"/>
          <w:sz w:val="24"/>
          <w:szCs w:val="24"/>
        </w:rPr>
        <w:t xml:space="preserve"> of the </w:t>
      </w:r>
      <w:r w:rsidR="000708D9" w:rsidRPr="00D35422">
        <w:rPr>
          <w:rFonts w:ascii="Arial" w:hAnsi="Arial" w:cs="Arial"/>
          <w:b/>
          <w:bCs/>
          <w:sz w:val="24"/>
          <w:szCs w:val="24"/>
        </w:rPr>
        <w:t>CORNFORTH PARISH COUNCIL</w:t>
      </w:r>
      <w:r w:rsidR="000708D9" w:rsidRPr="00D35422">
        <w:rPr>
          <w:rFonts w:ascii="Arial" w:hAnsi="Arial" w:cs="Arial"/>
          <w:sz w:val="24"/>
          <w:szCs w:val="24"/>
        </w:rPr>
        <w:t xml:space="preserve"> will be hel</w:t>
      </w:r>
      <w:r w:rsidR="004737BB">
        <w:rPr>
          <w:rFonts w:ascii="Arial" w:hAnsi="Arial" w:cs="Arial"/>
          <w:sz w:val="24"/>
          <w:szCs w:val="24"/>
        </w:rPr>
        <w:t>d</w:t>
      </w:r>
      <w:r w:rsidR="00D35422">
        <w:rPr>
          <w:rFonts w:ascii="Arial" w:hAnsi="Arial" w:cs="Arial"/>
          <w:b/>
          <w:bCs/>
          <w:sz w:val="24"/>
          <w:szCs w:val="24"/>
        </w:rPr>
        <w:t xml:space="preserve"> </w:t>
      </w:r>
      <w:r w:rsidR="000708D9" w:rsidRPr="00D35422">
        <w:rPr>
          <w:rFonts w:ascii="Arial" w:hAnsi="Arial" w:cs="Arial"/>
          <w:sz w:val="24"/>
          <w:szCs w:val="24"/>
        </w:rPr>
        <w:t xml:space="preserve">on </w:t>
      </w:r>
      <w:r w:rsidR="000708D9" w:rsidRPr="00D35422">
        <w:rPr>
          <w:rFonts w:ascii="Arial" w:hAnsi="Arial" w:cs="Arial"/>
          <w:b/>
          <w:bCs/>
          <w:sz w:val="24"/>
          <w:szCs w:val="24"/>
        </w:rPr>
        <w:t xml:space="preserve">Monday </w:t>
      </w:r>
      <w:r w:rsidR="00B44023">
        <w:rPr>
          <w:rFonts w:ascii="Arial" w:hAnsi="Arial" w:cs="Arial"/>
          <w:b/>
          <w:bCs/>
          <w:sz w:val="24"/>
          <w:szCs w:val="24"/>
        </w:rPr>
        <w:t>13</w:t>
      </w:r>
      <w:r w:rsidR="00B44023" w:rsidRPr="00B44023">
        <w:rPr>
          <w:rFonts w:ascii="Arial" w:hAnsi="Arial" w:cs="Arial"/>
          <w:b/>
          <w:bCs/>
          <w:sz w:val="24"/>
          <w:szCs w:val="24"/>
          <w:vertAlign w:val="superscript"/>
        </w:rPr>
        <w:t>th</w:t>
      </w:r>
      <w:r w:rsidR="00B44023">
        <w:rPr>
          <w:rFonts w:ascii="Arial" w:hAnsi="Arial" w:cs="Arial"/>
          <w:b/>
          <w:bCs/>
          <w:sz w:val="24"/>
          <w:szCs w:val="24"/>
        </w:rPr>
        <w:t xml:space="preserve"> September</w:t>
      </w:r>
      <w:r w:rsidR="00D33C2A">
        <w:rPr>
          <w:rFonts w:ascii="Arial" w:hAnsi="Arial" w:cs="Arial"/>
          <w:b/>
          <w:bCs/>
          <w:sz w:val="24"/>
          <w:szCs w:val="24"/>
        </w:rPr>
        <w:t xml:space="preserve"> </w:t>
      </w:r>
      <w:r w:rsidR="000708D9" w:rsidRPr="00D35422">
        <w:rPr>
          <w:rFonts w:ascii="Arial" w:hAnsi="Arial" w:cs="Arial"/>
          <w:b/>
          <w:bCs/>
          <w:sz w:val="24"/>
          <w:szCs w:val="24"/>
        </w:rPr>
        <w:t>2021</w:t>
      </w:r>
      <w:r w:rsidR="000708D9" w:rsidRPr="00D35422">
        <w:rPr>
          <w:rFonts w:ascii="Arial" w:hAnsi="Arial" w:cs="Arial"/>
          <w:sz w:val="24"/>
          <w:szCs w:val="24"/>
        </w:rPr>
        <w:t xml:space="preserve"> </w:t>
      </w:r>
      <w:r>
        <w:rPr>
          <w:rFonts w:ascii="Arial" w:hAnsi="Arial" w:cs="Arial"/>
          <w:sz w:val="24"/>
          <w:szCs w:val="24"/>
        </w:rPr>
        <w:t xml:space="preserve">commencing </w:t>
      </w:r>
      <w:r w:rsidR="000708D9" w:rsidRPr="00D35422">
        <w:rPr>
          <w:rFonts w:ascii="Arial" w:hAnsi="Arial" w:cs="Arial"/>
          <w:sz w:val="24"/>
          <w:szCs w:val="24"/>
        </w:rPr>
        <w:t>a</w:t>
      </w:r>
      <w:r w:rsidR="008B3C18">
        <w:rPr>
          <w:rFonts w:ascii="Arial" w:hAnsi="Arial" w:cs="Arial"/>
          <w:sz w:val="24"/>
          <w:szCs w:val="24"/>
        </w:rPr>
        <w:t>t</w:t>
      </w:r>
      <w:r w:rsidR="00BB76EE">
        <w:rPr>
          <w:rFonts w:ascii="Arial" w:hAnsi="Arial" w:cs="Arial"/>
          <w:sz w:val="24"/>
          <w:szCs w:val="24"/>
        </w:rPr>
        <w:t xml:space="preserve"> </w:t>
      </w:r>
      <w:r w:rsidR="00D33C2A" w:rsidRPr="00D33C2A">
        <w:rPr>
          <w:rFonts w:ascii="Arial" w:hAnsi="Arial" w:cs="Arial"/>
          <w:b/>
          <w:bCs/>
          <w:sz w:val="24"/>
          <w:szCs w:val="24"/>
        </w:rPr>
        <w:t>7.00</w:t>
      </w:r>
      <w:r w:rsidR="00D35422" w:rsidRPr="00D35422">
        <w:rPr>
          <w:rFonts w:ascii="Arial" w:hAnsi="Arial" w:cs="Arial"/>
          <w:b/>
          <w:bCs/>
          <w:sz w:val="24"/>
          <w:szCs w:val="24"/>
        </w:rPr>
        <w:t>p.m.</w:t>
      </w:r>
      <w:r w:rsidR="000708D9" w:rsidRPr="00D35422">
        <w:rPr>
          <w:rFonts w:ascii="Arial" w:hAnsi="Arial" w:cs="Arial"/>
          <w:sz w:val="24"/>
          <w:szCs w:val="24"/>
        </w:rPr>
        <w:t xml:space="preserve"> to </w:t>
      </w:r>
      <w:r>
        <w:rPr>
          <w:rFonts w:ascii="Arial" w:hAnsi="Arial" w:cs="Arial"/>
          <w:sz w:val="24"/>
          <w:szCs w:val="24"/>
        </w:rPr>
        <w:t>which members of the Council are summoned for the transaction of the under-mentioned business.</w:t>
      </w:r>
    </w:p>
    <w:p w14:paraId="11B32415" w14:textId="77777777" w:rsidR="00DB1C1F" w:rsidRPr="00D35422" w:rsidRDefault="00DB1C1F" w:rsidP="00DB1C1F">
      <w:pPr>
        <w:spacing w:after="0" w:line="240" w:lineRule="auto"/>
        <w:jc w:val="both"/>
        <w:rPr>
          <w:rFonts w:ascii="Arial" w:eastAsia="Calibri" w:hAnsi="Arial" w:cs="Arial"/>
          <w:sz w:val="24"/>
          <w:szCs w:val="24"/>
        </w:rPr>
      </w:pPr>
    </w:p>
    <w:p w14:paraId="50C0571A" w14:textId="202C21B0" w:rsidR="00FC7D04" w:rsidRDefault="00FC7D04" w:rsidP="00FC7D04">
      <w:pPr>
        <w:pStyle w:val="NoSpacing"/>
        <w:tabs>
          <w:tab w:val="left" w:pos="1920"/>
        </w:tabs>
        <w:jc w:val="both"/>
        <w:rPr>
          <w:rFonts w:ascii="Arial" w:hAnsi="Arial" w:cs="Arial"/>
          <w:sz w:val="24"/>
          <w:szCs w:val="24"/>
        </w:rPr>
      </w:pPr>
      <w:r w:rsidRPr="00D35422">
        <w:rPr>
          <w:rFonts w:ascii="Arial" w:hAnsi="Arial" w:cs="Arial"/>
          <w:sz w:val="24"/>
          <w:szCs w:val="24"/>
        </w:rPr>
        <w:t xml:space="preserve"> Dated this </w:t>
      </w:r>
      <w:r w:rsidR="00F37F92">
        <w:rPr>
          <w:rFonts w:ascii="Arial" w:hAnsi="Arial" w:cs="Arial"/>
          <w:sz w:val="24"/>
          <w:szCs w:val="24"/>
        </w:rPr>
        <w:t>6</w:t>
      </w:r>
      <w:r w:rsidR="00F37F92" w:rsidRPr="00F37F92">
        <w:rPr>
          <w:rFonts w:ascii="Arial" w:hAnsi="Arial" w:cs="Arial"/>
          <w:sz w:val="24"/>
          <w:szCs w:val="24"/>
          <w:vertAlign w:val="superscript"/>
        </w:rPr>
        <w:t>th</w:t>
      </w:r>
      <w:r w:rsidR="00B44023">
        <w:rPr>
          <w:rFonts w:ascii="Arial" w:hAnsi="Arial" w:cs="Arial"/>
          <w:sz w:val="24"/>
          <w:szCs w:val="24"/>
        </w:rPr>
        <w:t xml:space="preserve"> </w:t>
      </w:r>
      <w:r w:rsidRPr="00D35422">
        <w:rPr>
          <w:rFonts w:ascii="Arial" w:hAnsi="Arial" w:cs="Arial"/>
          <w:sz w:val="24"/>
          <w:szCs w:val="24"/>
        </w:rPr>
        <w:t xml:space="preserve">day of </w:t>
      </w:r>
      <w:r w:rsidR="00B44023">
        <w:rPr>
          <w:rFonts w:ascii="Arial" w:hAnsi="Arial" w:cs="Arial"/>
          <w:sz w:val="24"/>
          <w:szCs w:val="24"/>
        </w:rPr>
        <w:t>September</w:t>
      </w:r>
      <w:r w:rsidRPr="00D35422">
        <w:rPr>
          <w:rFonts w:ascii="Arial" w:hAnsi="Arial" w:cs="Arial"/>
          <w:sz w:val="24"/>
          <w:szCs w:val="24"/>
        </w:rPr>
        <w:t xml:space="preserve"> </w:t>
      </w:r>
      <w:r w:rsidR="00D9714C" w:rsidRPr="00D35422">
        <w:rPr>
          <w:rFonts w:ascii="Arial" w:hAnsi="Arial" w:cs="Arial"/>
          <w:sz w:val="24"/>
          <w:szCs w:val="24"/>
        </w:rPr>
        <w:t>202</w:t>
      </w:r>
      <w:r w:rsidR="00D9714C">
        <w:rPr>
          <w:rFonts w:ascii="Arial" w:hAnsi="Arial" w:cs="Arial"/>
          <w:sz w:val="24"/>
          <w:szCs w:val="24"/>
        </w:rPr>
        <w:t>1.</w:t>
      </w:r>
    </w:p>
    <w:p w14:paraId="3EA95E77" w14:textId="77777777" w:rsidR="00FC7D04" w:rsidRPr="00D35422" w:rsidRDefault="00FC7D04" w:rsidP="00FC7D04">
      <w:pPr>
        <w:pStyle w:val="NoSpacing"/>
        <w:tabs>
          <w:tab w:val="left" w:pos="1920"/>
        </w:tabs>
        <w:jc w:val="center"/>
        <w:rPr>
          <w:rFonts w:ascii="Arial" w:hAnsi="Arial" w:cs="Arial"/>
          <w:sz w:val="24"/>
          <w:szCs w:val="24"/>
        </w:rPr>
      </w:pPr>
      <w:r w:rsidRPr="00C53089">
        <w:rPr>
          <w:noProof/>
        </w:rPr>
        <w:drawing>
          <wp:inline distT="0" distB="0" distL="0" distR="0" wp14:anchorId="35A58D12" wp14:editId="3745E719">
            <wp:extent cx="1684800" cy="36019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767" cy="370240"/>
                    </a:xfrm>
                    <a:prstGeom prst="rect">
                      <a:avLst/>
                    </a:prstGeom>
                    <a:noFill/>
                    <a:ln>
                      <a:noFill/>
                    </a:ln>
                  </pic:spPr>
                </pic:pic>
              </a:graphicData>
            </a:graphic>
          </wp:inline>
        </w:drawing>
      </w:r>
    </w:p>
    <w:p w14:paraId="0299D2FA" w14:textId="720F5241" w:rsidR="00FC7D04" w:rsidRDefault="00FC7D04" w:rsidP="00FC7D04">
      <w:pPr>
        <w:pStyle w:val="NoSpacing"/>
        <w:tabs>
          <w:tab w:val="left" w:pos="1920"/>
        </w:tabs>
        <w:jc w:val="center"/>
        <w:rPr>
          <w:rFonts w:ascii="Arial" w:hAnsi="Arial" w:cs="Arial"/>
          <w:sz w:val="24"/>
          <w:szCs w:val="24"/>
        </w:rPr>
      </w:pPr>
      <w:r w:rsidRPr="00D35422">
        <w:rPr>
          <w:rFonts w:ascii="Arial" w:hAnsi="Arial" w:cs="Arial"/>
          <w:sz w:val="24"/>
          <w:szCs w:val="24"/>
        </w:rPr>
        <w:t>Derek Snowball</w:t>
      </w:r>
      <w:r w:rsidR="002F0466">
        <w:rPr>
          <w:rFonts w:ascii="Arial" w:hAnsi="Arial" w:cs="Arial"/>
          <w:sz w:val="24"/>
          <w:szCs w:val="24"/>
        </w:rPr>
        <w:t xml:space="preserve"> - Clerk to the Council</w:t>
      </w:r>
    </w:p>
    <w:p w14:paraId="50D37921" w14:textId="77777777" w:rsidR="002F0466" w:rsidRPr="002F0466" w:rsidRDefault="002F0466" w:rsidP="00FC7D04">
      <w:pPr>
        <w:pStyle w:val="NoSpacing"/>
        <w:tabs>
          <w:tab w:val="left" w:pos="1920"/>
        </w:tabs>
        <w:jc w:val="center"/>
        <w:rPr>
          <w:rFonts w:ascii="Arial" w:hAnsi="Arial" w:cs="Arial"/>
          <w:sz w:val="20"/>
          <w:szCs w:val="20"/>
        </w:rPr>
      </w:pPr>
    </w:p>
    <w:p w14:paraId="51862CD4" w14:textId="77777777" w:rsidR="002F0466" w:rsidRPr="002F0466" w:rsidRDefault="002F0466" w:rsidP="002F0466">
      <w:pPr>
        <w:pStyle w:val="NoSpacing"/>
        <w:jc w:val="center"/>
        <w:rPr>
          <w:rFonts w:ascii="Arial" w:hAnsi="Arial" w:cs="Arial"/>
          <w:sz w:val="20"/>
          <w:szCs w:val="20"/>
        </w:rPr>
      </w:pPr>
      <w:r w:rsidRPr="002F0466">
        <w:rPr>
          <w:rFonts w:ascii="Arial" w:hAnsi="Arial" w:cs="Arial"/>
          <w:sz w:val="20"/>
          <w:szCs w:val="20"/>
        </w:rPr>
        <w:t>THE PRESS AND PUBLIC ARE CORDIALLY INVITED TO ATTEND</w:t>
      </w:r>
    </w:p>
    <w:p w14:paraId="464C0EC2" w14:textId="6F8F8F1B" w:rsidR="00FC7D04" w:rsidRDefault="002F0466" w:rsidP="00153077">
      <w:pPr>
        <w:pStyle w:val="NoSpacing"/>
        <w:jc w:val="both"/>
        <w:rPr>
          <w:rFonts w:ascii="Arial" w:hAnsi="Arial" w:cs="Arial"/>
          <w:sz w:val="20"/>
          <w:szCs w:val="20"/>
        </w:rPr>
      </w:pPr>
      <w:r w:rsidRPr="002F0466">
        <w:rPr>
          <w:rFonts w:ascii="Arial" w:hAnsi="Arial" w:cs="Arial"/>
          <w:sz w:val="20"/>
          <w:szCs w:val="20"/>
        </w:rPr>
        <w:t xml:space="preserve">Photographing, recording, </w:t>
      </w:r>
      <w:r w:rsidR="00153077" w:rsidRPr="002F0466">
        <w:rPr>
          <w:rFonts w:ascii="Arial" w:hAnsi="Arial" w:cs="Arial"/>
          <w:sz w:val="20"/>
          <w:szCs w:val="20"/>
        </w:rPr>
        <w:t>broadcasting,</w:t>
      </w:r>
      <w:r w:rsidRPr="002F0466">
        <w:rPr>
          <w:rFonts w:ascii="Arial" w:hAnsi="Arial" w:cs="Arial"/>
          <w:sz w:val="20"/>
          <w:szCs w:val="20"/>
        </w:rPr>
        <w:t xml:space="preserve"> or transmitting the proceedings of a meeting by any means is permitted however the privacy of (</w:t>
      </w:r>
      <w:proofErr w:type="spellStart"/>
      <w:r w:rsidRPr="002F0466">
        <w:rPr>
          <w:rFonts w:ascii="Arial" w:hAnsi="Arial" w:cs="Arial"/>
          <w:sz w:val="20"/>
          <w:szCs w:val="20"/>
        </w:rPr>
        <w:t>i</w:t>
      </w:r>
      <w:proofErr w:type="spellEnd"/>
      <w:r w:rsidRPr="002F0466">
        <w:rPr>
          <w:rFonts w:ascii="Arial" w:hAnsi="Arial" w:cs="Arial"/>
          <w:sz w:val="20"/>
          <w:szCs w:val="20"/>
        </w:rPr>
        <w:t>) persons who object to the same and (ii) children and vulnerable adults must be respected by anonymising the identities of such.</w:t>
      </w:r>
    </w:p>
    <w:p w14:paraId="70FCC951" w14:textId="77777777" w:rsidR="00D9714C" w:rsidRPr="00D9714C" w:rsidRDefault="00D9714C" w:rsidP="00D9714C">
      <w:pPr>
        <w:pStyle w:val="NoSpacing"/>
        <w:rPr>
          <w:rFonts w:ascii="Arial" w:hAnsi="Arial" w:cs="Arial"/>
          <w:sz w:val="24"/>
          <w:szCs w:val="24"/>
        </w:rPr>
      </w:pPr>
    </w:p>
    <w:p w14:paraId="7AB96122" w14:textId="50D6CB24" w:rsidR="007A7499" w:rsidRDefault="00B45096" w:rsidP="00B45096">
      <w:pPr>
        <w:pStyle w:val="NoSpacing"/>
        <w:jc w:val="both"/>
        <w:rPr>
          <w:rFonts w:ascii="Arial Black" w:hAnsi="Arial Black" w:cs="Arial"/>
          <w:bCs/>
          <w:color w:val="808080" w:themeColor="background1" w:themeShade="80"/>
          <w:sz w:val="36"/>
          <w:szCs w:val="36"/>
          <w:u w:val="single"/>
        </w:rPr>
      </w:pPr>
      <w:r>
        <w:t>NOTICE OF MEETING – Public notice of the meeting is given in accordance with schedule 12, paragraph 10(2) of the Local Government Act 1972.</w:t>
      </w:r>
    </w:p>
    <w:p w14:paraId="5FBE252E" w14:textId="34D03EB4" w:rsidR="00D8669C" w:rsidRDefault="00D8669C" w:rsidP="00FC7D04">
      <w:pPr>
        <w:pStyle w:val="NoSpacing"/>
        <w:ind w:left="3600" w:firstLine="720"/>
        <w:jc w:val="both"/>
        <w:rPr>
          <w:rFonts w:ascii="Arial Black" w:hAnsi="Arial Black" w:cs="Arial"/>
          <w:bCs/>
          <w:color w:val="808080" w:themeColor="background1" w:themeShade="80"/>
          <w:sz w:val="36"/>
          <w:szCs w:val="36"/>
          <w:u w:val="single"/>
        </w:rPr>
      </w:pPr>
      <w:r w:rsidRPr="00153077">
        <w:rPr>
          <w:rFonts w:ascii="Arial Black" w:hAnsi="Arial Black" w:cs="Arial"/>
          <w:bCs/>
          <w:color w:val="808080" w:themeColor="background1" w:themeShade="80"/>
          <w:sz w:val="36"/>
          <w:szCs w:val="36"/>
          <w:u w:val="single"/>
        </w:rPr>
        <w:t>AGENDA</w:t>
      </w:r>
    </w:p>
    <w:p w14:paraId="2F5FCCC4" w14:textId="1F7CF53D" w:rsidR="00BB76EE" w:rsidRPr="00BB76EE" w:rsidRDefault="00BB76EE" w:rsidP="00BB76EE">
      <w:pPr>
        <w:pStyle w:val="NoSpacing"/>
        <w:rPr>
          <w:rFonts w:ascii="Arial" w:hAnsi="Arial" w:cs="Arial"/>
          <w:sz w:val="24"/>
          <w:szCs w:val="24"/>
        </w:rPr>
      </w:pPr>
    </w:p>
    <w:p w14:paraId="53D4BA35" w14:textId="3611A4C9" w:rsidR="00BB76EE" w:rsidRPr="00BB76EE" w:rsidRDefault="00BB76EE" w:rsidP="00B44023">
      <w:pPr>
        <w:pStyle w:val="NoSpacing"/>
        <w:numPr>
          <w:ilvl w:val="0"/>
          <w:numId w:val="45"/>
        </w:numPr>
        <w:ind w:left="0" w:firstLine="0"/>
        <w:rPr>
          <w:rFonts w:ascii="Arial" w:hAnsi="Arial" w:cs="Arial"/>
          <w:sz w:val="24"/>
          <w:szCs w:val="24"/>
        </w:rPr>
      </w:pPr>
      <w:bookmarkStart w:id="0" w:name="_Hlk72578587"/>
      <w:r w:rsidRPr="00BB76EE">
        <w:rPr>
          <w:rFonts w:ascii="Arial Black" w:hAnsi="Arial Black" w:cs="Arial"/>
          <w:sz w:val="24"/>
          <w:szCs w:val="24"/>
        </w:rPr>
        <w:t>APOLOGIES</w:t>
      </w:r>
    </w:p>
    <w:p w14:paraId="544316C4" w14:textId="6CEB1BAD" w:rsidR="00BB76EE" w:rsidRPr="00EB4B38" w:rsidRDefault="00FA431A" w:rsidP="00B44023">
      <w:pPr>
        <w:pStyle w:val="NoSpacing"/>
        <w:ind w:left="720"/>
        <w:rPr>
          <w:rFonts w:ascii="Arial" w:hAnsi="Arial" w:cs="Arial"/>
          <w:sz w:val="20"/>
          <w:szCs w:val="20"/>
        </w:rPr>
      </w:pPr>
      <w:r w:rsidRPr="00EB4B38">
        <w:rPr>
          <w:rFonts w:ascii="Arial" w:hAnsi="Arial" w:cs="Arial"/>
          <w:sz w:val="20"/>
          <w:szCs w:val="20"/>
        </w:rPr>
        <w:t>Members who cannot attend a meeting shall tender their apologies to the Parish Clerk prior to the meeting as, under Section 85(1) of the Local Government Act 1972, the members present must decide whether the reason(s) for a member's absence shall be accepted.</w:t>
      </w:r>
    </w:p>
    <w:p w14:paraId="33497C02" w14:textId="77777777" w:rsidR="00BB76EE" w:rsidRPr="001A78C5" w:rsidRDefault="00BB76EE" w:rsidP="00BB76EE">
      <w:pPr>
        <w:pStyle w:val="NoSpacing"/>
        <w:rPr>
          <w:rFonts w:ascii="Arial" w:hAnsi="Arial" w:cs="Arial"/>
          <w:sz w:val="36"/>
          <w:szCs w:val="36"/>
        </w:rPr>
      </w:pPr>
    </w:p>
    <w:p w14:paraId="2FFE4280" w14:textId="724658A8" w:rsidR="00D8669C" w:rsidRPr="001C2D42" w:rsidRDefault="00D8669C" w:rsidP="00B44023">
      <w:pPr>
        <w:pStyle w:val="NoSpacing"/>
        <w:numPr>
          <w:ilvl w:val="0"/>
          <w:numId w:val="45"/>
        </w:numPr>
        <w:ind w:left="0" w:firstLine="0"/>
        <w:rPr>
          <w:rFonts w:ascii="Arial Black" w:hAnsi="Arial Black" w:cs="Arial"/>
          <w:sz w:val="24"/>
          <w:szCs w:val="24"/>
        </w:rPr>
      </w:pPr>
      <w:r w:rsidRPr="001C2D42">
        <w:rPr>
          <w:rFonts w:ascii="Arial Black" w:hAnsi="Arial Black" w:cs="Arial"/>
          <w:sz w:val="24"/>
          <w:szCs w:val="24"/>
        </w:rPr>
        <w:t>DECLARATIONS OF INTEREST</w:t>
      </w:r>
    </w:p>
    <w:p w14:paraId="373A929C" w14:textId="2FA3CF83" w:rsidR="00546CAB" w:rsidRPr="00EB4B38" w:rsidRDefault="00466CFF" w:rsidP="00B44023">
      <w:pPr>
        <w:pStyle w:val="NoSpacing"/>
        <w:ind w:left="720"/>
        <w:rPr>
          <w:rFonts w:ascii="Arial" w:hAnsi="Arial" w:cs="Arial"/>
          <w:sz w:val="20"/>
          <w:szCs w:val="20"/>
        </w:rPr>
      </w:pPr>
      <w:r w:rsidRPr="00EB4B38">
        <w:rPr>
          <w:rFonts w:ascii="Arial" w:hAnsi="Arial" w:cs="Arial"/>
          <w:sz w:val="20"/>
          <w:szCs w:val="20"/>
        </w:rPr>
        <w:t>To notify of any items that appear in the agenda in which you may have an interest, including those that have previously been recorded in the Members Register of Interests.</w:t>
      </w:r>
    </w:p>
    <w:p w14:paraId="583D6840" w14:textId="77777777" w:rsidR="00575C88" w:rsidRPr="001A78C5" w:rsidRDefault="00575C88" w:rsidP="003F121C">
      <w:pPr>
        <w:pStyle w:val="NoSpacing"/>
        <w:rPr>
          <w:rFonts w:ascii="Arial" w:hAnsi="Arial" w:cs="Arial"/>
          <w:sz w:val="36"/>
          <w:szCs w:val="36"/>
        </w:rPr>
      </w:pPr>
    </w:p>
    <w:p w14:paraId="78628ECF" w14:textId="22BF3D26" w:rsidR="00546CAB" w:rsidRPr="001C2D42" w:rsidRDefault="00546CAB" w:rsidP="00B44023">
      <w:pPr>
        <w:pStyle w:val="NoSpacing"/>
        <w:numPr>
          <w:ilvl w:val="0"/>
          <w:numId w:val="45"/>
        </w:numPr>
        <w:ind w:left="0" w:firstLine="0"/>
        <w:rPr>
          <w:rFonts w:ascii="Arial Black" w:hAnsi="Arial Black" w:cs="Arial"/>
          <w:sz w:val="24"/>
          <w:szCs w:val="24"/>
        </w:rPr>
      </w:pPr>
      <w:r w:rsidRPr="001C2D42">
        <w:rPr>
          <w:rFonts w:ascii="Arial Black" w:hAnsi="Arial Black" w:cs="Arial"/>
          <w:sz w:val="24"/>
          <w:szCs w:val="24"/>
        </w:rPr>
        <w:t xml:space="preserve">MEMBERS’ DISPENSATION </w:t>
      </w:r>
    </w:p>
    <w:p w14:paraId="37F17D46" w14:textId="16AE5AFB" w:rsidR="005C2054" w:rsidRPr="00EB4B38" w:rsidRDefault="00546CAB" w:rsidP="00B44023">
      <w:pPr>
        <w:pStyle w:val="NoSpacing"/>
        <w:ind w:left="720"/>
        <w:rPr>
          <w:sz w:val="20"/>
          <w:szCs w:val="20"/>
        </w:rPr>
      </w:pPr>
      <w:r w:rsidRPr="00EB4B38">
        <w:rPr>
          <w:rFonts w:ascii="Arial" w:hAnsi="Arial" w:cs="Arial"/>
          <w:sz w:val="20"/>
          <w:szCs w:val="20"/>
        </w:rPr>
        <w:t>To consider written requests</w:t>
      </w:r>
      <w:r w:rsidR="005C2054" w:rsidRPr="00EB4B38">
        <w:rPr>
          <w:rFonts w:ascii="Arial" w:hAnsi="Arial" w:cs="Arial"/>
          <w:sz w:val="20"/>
          <w:szCs w:val="20"/>
        </w:rPr>
        <w:t>, submitted in writing to the Clerk prior to the meeting,</w:t>
      </w:r>
      <w:r w:rsidRPr="00EB4B38">
        <w:rPr>
          <w:rFonts w:ascii="Arial" w:hAnsi="Arial" w:cs="Arial"/>
          <w:sz w:val="20"/>
          <w:szCs w:val="20"/>
        </w:rPr>
        <w:t xml:space="preserve"> for dispensations from members who have declared interests under Disclosable or Non-Disclosable Pecuniary Interests – Section 33 of the 2011 Localism Act.</w:t>
      </w:r>
    </w:p>
    <w:bookmarkEnd w:id="0"/>
    <w:p w14:paraId="220E6A61" w14:textId="77777777" w:rsidR="00546CAB" w:rsidRPr="001A78C5" w:rsidRDefault="00546CAB" w:rsidP="003F121C">
      <w:pPr>
        <w:pStyle w:val="NoSpacing"/>
        <w:rPr>
          <w:rFonts w:ascii="Arial" w:hAnsi="Arial" w:cs="Arial"/>
          <w:sz w:val="36"/>
          <w:szCs w:val="36"/>
        </w:rPr>
      </w:pPr>
    </w:p>
    <w:p w14:paraId="5DE6C143" w14:textId="2815A6F0" w:rsidR="007A261D" w:rsidRPr="00BD3718" w:rsidRDefault="001C2D42" w:rsidP="00B44023">
      <w:pPr>
        <w:pStyle w:val="NoSpacing"/>
        <w:rPr>
          <w:rFonts w:ascii="Arial Black" w:hAnsi="Arial Black" w:cs="Arial"/>
          <w:sz w:val="24"/>
          <w:szCs w:val="24"/>
          <w:u w:val="single"/>
        </w:rPr>
      </w:pPr>
      <w:r w:rsidRPr="00BB76EE">
        <w:rPr>
          <w:rFonts w:ascii="Arial Black" w:hAnsi="Arial Black" w:cs="Arial"/>
          <w:sz w:val="24"/>
          <w:szCs w:val="24"/>
        </w:rPr>
        <w:t xml:space="preserve">4.  </w:t>
      </w:r>
      <w:r w:rsidRPr="00BB76EE">
        <w:rPr>
          <w:rFonts w:ascii="Arial Black" w:hAnsi="Arial Black" w:cs="Arial"/>
          <w:sz w:val="24"/>
          <w:szCs w:val="24"/>
        </w:rPr>
        <w:tab/>
      </w:r>
      <w:r w:rsidR="007A261D" w:rsidRPr="001C2D42">
        <w:rPr>
          <w:rFonts w:ascii="Arial Black" w:hAnsi="Arial Black" w:cs="Arial"/>
          <w:sz w:val="24"/>
          <w:szCs w:val="24"/>
        </w:rPr>
        <w:t>PUBLIC PARTICIPATION</w:t>
      </w:r>
      <w:r w:rsidR="007A261D" w:rsidRPr="00BD3718">
        <w:rPr>
          <w:rFonts w:ascii="Arial Black" w:hAnsi="Arial Black" w:cs="Arial"/>
          <w:sz w:val="24"/>
          <w:szCs w:val="24"/>
          <w:u w:val="single"/>
        </w:rPr>
        <w:t xml:space="preserve"> </w:t>
      </w:r>
    </w:p>
    <w:p w14:paraId="04117543" w14:textId="7C2BE46F" w:rsidR="00DE712D" w:rsidRPr="00346D16" w:rsidRDefault="002F0466" w:rsidP="00B44023">
      <w:pPr>
        <w:pStyle w:val="NoSpacing"/>
        <w:ind w:left="720"/>
        <w:rPr>
          <w:rFonts w:ascii="Arial" w:hAnsi="Arial" w:cs="Arial"/>
          <w:color w:val="FF0000"/>
          <w:sz w:val="20"/>
          <w:szCs w:val="20"/>
        </w:rPr>
      </w:pPr>
      <w:r w:rsidRPr="00346D16">
        <w:rPr>
          <w:rFonts w:ascii="Arial" w:hAnsi="Arial" w:cs="Arial"/>
          <w:sz w:val="20"/>
          <w:szCs w:val="20"/>
        </w:rPr>
        <w:t>To deal with any questions, or brief representations, from members of the public in accordance with relevant legislation and Cornforth Parish Council Policy</w:t>
      </w:r>
      <w:r w:rsidRPr="00346D16">
        <w:rPr>
          <w:rFonts w:ascii="Arial" w:hAnsi="Arial" w:cs="Arial"/>
          <w:color w:val="FF0000"/>
          <w:sz w:val="20"/>
          <w:szCs w:val="20"/>
        </w:rPr>
        <w:t>.</w:t>
      </w:r>
    </w:p>
    <w:p w14:paraId="09F190D7" w14:textId="77777777" w:rsidR="008370EC" w:rsidRPr="001A78C5" w:rsidRDefault="008370EC" w:rsidP="008370EC">
      <w:pPr>
        <w:pStyle w:val="NoSpacing"/>
        <w:rPr>
          <w:rFonts w:ascii="Arial" w:hAnsi="Arial" w:cs="Arial"/>
          <w:sz w:val="36"/>
          <w:szCs w:val="36"/>
        </w:rPr>
      </w:pPr>
    </w:p>
    <w:p w14:paraId="2B09E14B" w14:textId="61B1FD15" w:rsidR="00C4605D" w:rsidRPr="00BD3718" w:rsidRDefault="001C2D42" w:rsidP="00B44023">
      <w:pPr>
        <w:pStyle w:val="NoSpacing"/>
        <w:rPr>
          <w:rFonts w:ascii="Arial Black" w:hAnsi="Arial Black" w:cs="Arial"/>
          <w:sz w:val="24"/>
          <w:szCs w:val="24"/>
        </w:rPr>
      </w:pPr>
      <w:r w:rsidRPr="00BB76EE">
        <w:rPr>
          <w:rFonts w:ascii="Arial Black" w:hAnsi="Arial Black" w:cs="Arial"/>
          <w:sz w:val="24"/>
          <w:szCs w:val="24"/>
        </w:rPr>
        <w:t xml:space="preserve">5.  </w:t>
      </w:r>
      <w:r w:rsidRPr="00BB76EE">
        <w:rPr>
          <w:rFonts w:ascii="Arial Black" w:hAnsi="Arial Black" w:cs="Arial"/>
          <w:sz w:val="24"/>
          <w:szCs w:val="24"/>
        </w:rPr>
        <w:tab/>
      </w:r>
      <w:r w:rsidR="00C4605D" w:rsidRPr="001C2D42">
        <w:rPr>
          <w:rFonts w:ascii="Arial Black" w:hAnsi="Arial Black" w:cs="Arial"/>
          <w:sz w:val="24"/>
          <w:szCs w:val="24"/>
        </w:rPr>
        <w:t>MINUTES</w:t>
      </w:r>
    </w:p>
    <w:p w14:paraId="2E322322" w14:textId="547112E1" w:rsidR="00CE657C" w:rsidRPr="003F121C" w:rsidRDefault="00CE657C" w:rsidP="00B44023">
      <w:pPr>
        <w:pStyle w:val="NoSpacing"/>
        <w:ind w:left="720"/>
        <w:rPr>
          <w:rFonts w:ascii="Arial" w:hAnsi="Arial" w:cs="Arial"/>
          <w:i/>
          <w:iCs/>
          <w:sz w:val="24"/>
          <w:szCs w:val="24"/>
        </w:rPr>
      </w:pPr>
      <w:r w:rsidRPr="00CE657C">
        <w:rPr>
          <w:rFonts w:ascii="Arial" w:hAnsi="Arial" w:cs="Arial"/>
          <w:sz w:val="24"/>
          <w:szCs w:val="24"/>
        </w:rPr>
        <w:t>Draft minutes reflect an accurate record of what transpired at that meeting and are put before this meeting for confirmation of accuracy</w:t>
      </w:r>
      <w:r w:rsidR="00023E4F">
        <w:rPr>
          <w:rFonts w:ascii="Arial" w:hAnsi="Arial" w:cs="Arial"/>
          <w:sz w:val="24"/>
          <w:szCs w:val="24"/>
        </w:rPr>
        <w:t xml:space="preserve"> and to </w:t>
      </w:r>
      <w:r w:rsidRPr="00023E4F">
        <w:rPr>
          <w:rFonts w:ascii="Arial" w:hAnsi="Arial" w:cs="Arial"/>
          <w:sz w:val="24"/>
          <w:szCs w:val="24"/>
        </w:rPr>
        <w:t>consider</w:t>
      </w:r>
      <w:r w:rsidR="00272691">
        <w:rPr>
          <w:rFonts w:ascii="Arial" w:hAnsi="Arial" w:cs="Arial"/>
          <w:sz w:val="24"/>
          <w:szCs w:val="24"/>
        </w:rPr>
        <w:t xml:space="preserve">, </w:t>
      </w:r>
      <w:r w:rsidRPr="00023E4F">
        <w:rPr>
          <w:rFonts w:ascii="Arial" w:hAnsi="Arial" w:cs="Arial"/>
          <w:sz w:val="24"/>
          <w:szCs w:val="24"/>
        </w:rPr>
        <w:t>resolve to approve</w:t>
      </w:r>
      <w:r w:rsidR="00024111">
        <w:rPr>
          <w:rFonts w:ascii="Arial" w:hAnsi="Arial" w:cs="Arial"/>
          <w:sz w:val="24"/>
          <w:szCs w:val="24"/>
        </w:rPr>
        <w:t xml:space="preserve"> and to be signed by the Chairman</w:t>
      </w:r>
      <w:r w:rsidR="0079226E">
        <w:rPr>
          <w:rFonts w:ascii="Arial" w:hAnsi="Arial" w:cs="Arial"/>
          <w:sz w:val="24"/>
          <w:szCs w:val="24"/>
        </w:rPr>
        <w:t>.</w:t>
      </w:r>
    </w:p>
    <w:p w14:paraId="016744BF" w14:textId="77777777" w:rsidR="00CE657C" w:rsidRDefault="00CE657C" w:rsidP="00BD3718">
      <w:pPr>
        <w:pStyle w:val="NoSpacing"/>
        <w:rPr>
          <w:rFonts w:ascii="Arial" w:hAnsi="Arial" w:cs="Arial"/>
          <w:sz w:val="24"/>
          <w:szCs w:val="24"/>
        </w:rPr>
      </w:pPr>
    </w:p>
    <w:p w14:paraId="5FB0C4EB" w14:textId="51DEBD6F" w:rsidR="000669C0" w:rsidRPr="00EB4B38" w:rsidRDefault="00680FF8" w:rsidP="00EB4B38">
      <w:pPr>
        <w:pStyle w:val="NoSpacing"/>
        <w:ind w:firstLine="720"/>
        <w:rPr>
          <w:rFonts w:ascii="Arial" w:hAnsi="Arial" w:cs="Arial"/>
          <w:sz w:val="24"/>
          <w:szCs w:val="24"/>
        </w:rPr>
      </w:pPr>
      <w:r w:rsidRPr="00EB4B38">
        <w:rPr>
          <w:rFonts w:ascii="Arial" w:hAnsi="Arial" w:cs="Arial"/>
          <w:sz w:val="24"/>
          <w:szCs w:val="24"/>
        </w:rPr>
        <w:t>ORDINARY</w:t>
      </w:r>
      <w:r w:rsidR="00023E4F" w:rsidRPr="00EB4B38">
        <w:rPr>
          <w:rFonts w:ascii="Arial" w:hAnsi="Arial" w:cs="Arial"/>
          <w:sz w:val="24"/>
          <w:szCs w:val="24"/>
        </w:rPr>
        <w:t xml:space="preserve"> meeting</w:t>
      </w:r>
      <w:r w:rsidR="00B44023" w:rsidRPr="00EB4B38">
        <w:rPr>
          <w:rFonts w:ascii="Arial" w:hAnsi="Arial" w:cs="Arial"/>
          <w:sz w:val="24"/>
          <w:szCs w:val="24"/>
        </w:rPr>
        <w:t xml:space="preserve"> </w:t>
      </w:r>
      <w:r w:rsidR="00D33C2A" w:rsidRPr="00EB4B38">
        <w:rPr>
          <w:rFonts w:ascii="Arial" w:hAnsi="Arial" w:cs="Arial"/>
          <w:sz w:val="24"/>
          <w:szCs w:val="24"/>
        </w:rPr>
        <w:t>held on</w:t>
      </w:r>
      <w:r w:rsidR="00B44023" w:rsidRPr="00EB4B38">
        <w:rPr>
          <w:rFonts w:ascii="Arial" w:hAnsi="Arial" w:cs="Arial"/>
          <w:sz w:val="24"/>
          <w:szCs w:val="24"/>
        </w:rPr>
        <w:tab/>
      </w:r>
      <w:r w:rsidR="00B44023" w:rsidRPr="00EB4B38">
        <w:rPr>
          <w:rFonts w:ascii="Arial" w:hAnsi="Arial" w:cs="Arial"/>
          <w:sz w:val="24"/>
          <w:szCs w:val="24"/>
        </w:rPr>
        <w:tab/>
        <w:t>Monday 12th July</w:t>
      </w:r>
      <w:r w:rsidR="00D33C2A" w:rsidRPr="00EB4B38">
        <w:rPr>
          <w:rFonts w:ascii="Arial" w:hAnsi="Arial" w:cs="Arial"/>
          <w:sz w:val="24"/>
          <w:szCs w:val="24"/>
        </w:rPr>
        <w:t xml:space="preserve"> 2021</w:t>
      </w:r>
    </w:p>
    <w:p w14:paraId="6738C1F6" w14:textId="77777777" w:rsidR="00B44023" w:rsidRPr="00EB4B38" w:rsidRDefault="00B44023" w:rsidP="00EB4B38">
      <w:pPr>
        <w:pStyle w:val="NoSpacing"/>
        <w:rPr>
          <w:rFonts w:ascii="Arial" w:hAnsi="Arial" w:cs="Arial"/>
          <w:sz w:val="36"/>
          <w:szCs w:val="36"/>
        </w:rPr>
      </w:pPr>
    </w:p>
    <w:p w14:paraId="713B0356" w14:textId="6916271C" w:rsidR="00C4605D" w:rsidRPr="00BD3718" w:rsidRDefault="00B44023" w:rsidP="00EB4B38">
      <w:pPr>
        <w:pStyle w:val="NoSpacing"/>
        <w:rPr>
          <w:rFonts w:ascii="Arial Black" w:hAnsi="Arial Black"/>
          <w:u w:val="single"/>
        </w:rPr>
      </w:pPr>
      <w:r w:rsidRPr="00EB4B38">
        <w:rPr>
          <w:rFonts w:ascii="Arial Black" w:hAnsi="Arial Black"/>
          <w:sz w:val="24"/>
          <w:szCs w:val="24"/>
        </w:rPr>
        <w:t>6</w:t>
      </w:r>
      <w:r w:rsidR="005C2054" w:rsidRPr="00EB4B38">
        <w:rPr>
          <w:rFonts w:ascii="Arial Black" w:hAnsi="Arial Black"/>
          <w:sz w:val="24"/>
          <w:szCs w:val="24"/>
        </w:rPr>
        <w:t>.</w:t>
      </w:r>
      <w:r w:rsidR="005C2054" w:rsidRPr="00EB4B38">
        <w:tab/>
      </w:r>
      <w:r w:rsidRPr="00EB4B38">
        <w:rPr>
          <w:rFonts w:ascii="Arial Black" w:hAnsi="Arial Black" w:cs="Arial"/>
          <w:b/>
          <w:bCs/>
          <w:sz w:val="24"/>
          <w:szCs w:val="24"/>
        </w:rPr>
        <w:t xml:space="preserve">CHAIRMAN’S </w:t>
      </w:r>
      <w:r w:rsidRPr="00EB4B38">
        <w:rPr>
          <w:rFonts w:ascii="Arial Black" w:hAnsi="Arial Black"/>
          <w:sz w:val="24"/>
          <w:szCs w:val="24"/>
        </w:rPr>
        <w:t>ANNOUNCEMENTS</w:t>
      </w:r>
      <w:r w:rsidRPr="001C2D42">
        <w:rPr>
          <w:rFonts w:ascii="Arial Black" w:hAnsi="Arial Black"/>
        </w:rPr>
        <w:t xml:space="preserve"> </w:t>
      </w:r>
    </w:p>
    <w:p w14:paraId="19AF6B2F" w14:textId="38741E91" w:rsidR="00AC3C38" w:rsidRDefault="00B44023" w:rsidP="00B44023">
      <w:pPr>
        <w:pStyle w:val="NoSpacing"/>
        <w:ind w:firstLine="720"/>
        <w:rPr>
          <w:rFonts w:ascii="Arial" w:hAnsi="Arial" w:cs="Arial"/>
          <w:sz w:val="24"/>
          <w:szCs w:val="24"/>
        </w:rPr>
      </w:pPr>
      <w:r>
        <w:rPr>
          <w:rFonts w:ascii="Arial" w:hAnsi="Arial" w:cs="Arial"/>
          <w:sz w:val="24"/>
          <w:szCs w:val="24"/>
        </w:rPr>
        <w:t>To receive any announcements by the Chairman</w:t>
      </w:r>
    </w:p>
    <w:p w14:paraId="59C570D9" w14:textId="77777777" w:rsidR="00B44023" w:rsidRPr="00B44023" w:rsidRDefault="00B44023" w:rsidP="00B44023">
      <w:pPr>
        <w:pStyle w:val="NoSpacing"/>
        <w:rPr>
          <w:rFonts w:ascii="Arial" w:hAnsi="Arial" w:cs="Arial"/>
          <w:sz w:val="36"/>
          <w:szCs w:val="36"/>
        </w:rPr>
      </w:pPr>
    </w:p>
    <w:p w14:paraId="12B13201" w14:textId="77777777" w:rsidR="00AD636A" w:rsidRDefault="00AD636A">
      <w:pPr>
        <w:rPr>
          <w:rFonts w:ascii="Arial Black" w:hAnsi="Arial Black" w:cs="Arial"/>
          <w:sz w:val="24"/>
          <w:szCs w:val="24"/>
        </w:rPr>
      </w:pPr>
      <w:r>
        <w:rPr>
          <w:rFonts w:ascii="Arial Black" w:hAnsi="Arial Black" w:cs="Arial"/>
          <w:sz w:val="24"/>
          <w:szCs w:val="24"/>
        </w:rPr>
        <w:br w:type="page"/>
      </w:r>
    </w:p>
    <w:p w14:paraId="2F85F2BF" w14:textId="4657003E" w:rsidR="00C4605D" w:rsidRPr="001C2D42" w:rsidRDefault="00B44023" w:rsidP="00B44023">
      <w:pPr>
        <w:pStyle w:val="NoSpacing"/>
        <w:rPr>
          <w:rFonts w:ascii="Arial Black" w:hAnsi="Arial Black" w:cs="Arial"/>
          <w:sz w:val="24"/>
          <w:szCs w:val="24"/>
        </w:rPr>
      </w:pPr>
      <w:r>
        <w:rPr>
          <w:rFonts w:ascii="Arial Black" w:hAnsi="Arial Black" w:cs="Arial"/>
          <w:sz w:val="24"/>
          <w:szCs w:val="24"/>
        </w:rPr>
        <w:lastRenderedPageBreak/>
        <w:t>7</w:t>
      </w:r>
      <w:r w:rsidR="001C2D42" w:rsidRPr="00BB76EE">
        <w:rPr>
          <w:rFonts w:ascii="Arial Black" w:hAnsi="Arial Black" w:cs="Arial"/>
          <w:sz w:val="24"/>
          <w:szCs w:val="24"/>
        </w:rPr>
        <w:t xml:space="preserve">. </w:t>
      </w:r>
      <w:r>
        <w:rPr>
          <w:rFonts w:ascii="Arial Black" w:hAnsi="Arial Black" w:cs="Arial"/>
          <w:sz w:val="24"/>
          <w:szCs w:val="24"/>
        </w:rPr>
        <w:tab/>
      </w:r>
      <w:r w:rsidRPr="001C2D42">
        <w:rPr>
          <w:rFonts w:ascii="Arial Black" w:hAnsi="Arial Black" w:cs="Arial"/>
          <w:sz w:val="24"/>
          <w:szCs w:val="24"/>
        </w:rPr>
        <w:t>POLICE LIAISON</w:t>
      </w:r>
    </w:p>
    <w:p w14:paraId="291227EC" w14:textId="029B72C6" w:rsidR="00B44023" w:rsidRDefault="00B44023" w:rsidP="00B44023">
      <w:pPr>
        <w:pStyle w:val="NoSpacing"/>
        <w:ind w:firstLine="720"/>
        <w:rPr>
          <w:rFonts w:ascii="Arial" w:hAnsi="Arial" w:cs="Arial"/>
          <w:sz w:val="24"/>
          <w:szCs w:val="24"/>
        </w:rPr>
      </w:pPr>
      <w:r w:rsidRPr="00A55378">
        <w:rPr>
          <w:rFonts w:ascii="Arial" w:hAnsi="Arial" w:cs="Arial"/>
          <w:sz w:val="24"/>
          <w:szCs w:val="24"/>
        </w:rPr>
        <w:t xml:space="preserve">To receive a report on any PACT meetings held from the Vice Chairman. </w:t>
      </w:r>
    </w:p>
    <w:p w14:paraId="5FAA1F81" w14:textId="3892645F" w:rsidR="00B97094" w:rsidRPr="00B44023" w:rsidRDefault="00B97094" w:rsidP="001C2D42">
      <w:pPr>
        <w:pStyle w:val="NoSpacing"/>
        <w:ind w:left="720" w:firstLine="720"/>
        <w:rPr>
          <w:rFonts w:ascii="Arial" w:hAnsi="Arial" w:cs="Arial"/>
          <w:sz w:val="36"/>
          <w:szCs w:val="36"/>
        </w:rPr>
      </w:pPr>
    </w:p>
    <w:p w14:paraId="152D0087" w14:textId="6459631E" w:rsidR="00C4605D" w:rsidRPr="00BD3718" w:rsidRDefault="00B44023" w:rsidP="00B44023">
      <w:pPr>
        <w:pStyle w:val="NoSpacing"/>
        <w:rPr>
          <w:rFonts w:ascii="Arial Black" w:hAnsi="Arial Black" w:cs="Arial"/>
          <w:sz w:val="24"/>
          <w:szCs w:val="24"/>
        </w:rPr>
      </w:pPr>
      <w:r>
        <w:rPr>
          <w:rFonts w:ascii="Arial Black" w:hAnsi="Arial Black" w:cs="Arial"/>
          <w:sz w:val="24"/>
          <w:szCs w:val="24"/>
        </w:rPr>
        <w:t>8</w:t>
      </w:r>
      <w:r w:rsidR="001C2D42" w:rsidRPr="00BB76EE">
        <w:rPr>
          <w:rFonts w:ascii="Arial Black" w:hAnsi="Arial Black" w:cs="Arial"/>
          <w:sz w:val="24"/>
          <w:szCs w:val="24"/>
        </w:rPr>
        <w:t xml:space="preserve">. </w:t>
      </w:r>
      <w:r w:rsidR="001C2D42" w:rsidRPr="00BB76EE">
        <w:rPr>
          <w:rFonts w:ascii="Arial Black" w:hAnsi="Arial Black" w:cs="Arial"/>
          <w:sz w:val="24"/>
          <w:szCs w:val="24"/>
        </w:rPr>
        <w:tab/>
      </w:r>
      <w:r w:rsidR="00C4605D" w:rsidRPr="001C2D42">
        <w:rPr>
          <w:rFonts w:ascii="Arial Black" w:hAnsi="Arial Black" w:cs="Arial"/>
          <w:sz w:val="24"/>
          <w:szCs w:val="24"/>
        </w:rPr>
        <w:t xml:space="preserve">AAP </w:t>
      </w:r>
      <w:r w:rsidR="00AC3C38">
        <w:rPr>
          <w:rFonts w:ascii="Arial Black" w:hAnsi="Arial Black" w:cs="Arial"/>
          <w:sz w:val="24"/>
          <w:szCs w:val="24"/>
        </w:rPr>
        <w:t>REPORT</w:t>
      </w:r>
    </w:p>
    <w:p w14:paraId="35441905" w14:textId="5203C635" w:rsidR="00FE7BFC" w:rsidRPr="00A55378" w:rsidRDefault="00466CFF" w:rsidP="00B44023">
      <w:pPr>
        <w:pStyle w:val="NoSpacing"/>
        <w:ind w:firstLine="720"/>
        <w:rPr>
          <w:rFonts w:ascii="Arial" w:hAnsi="Arial" w:cs="Arial"/>
          <w:sz w:val="24"/>
          <w:szCs w:val="24"/>
        </w:rPr>
      </w:pPr>
      <w:r>
        <w:rPr>
          <w:rFonts w:ascii="Arial" w:hAnsi="Arial" w:cs="Arial"/>
          <w:sz w:val="24"/>
          <w:szCs w:val="24"/>
        </w:rPr>
        <w:t xml:space="preserve">To receive a report by the </w:t>
      </w:r>
      <w:r w:rsidR="00D8791C" w:rsidRPr="00A55378">
        <w:rPr>
          <w:rFonts w:ascii="Arial" w:hAnsi="Arial" w:cs="Arial"/>
          <w:sz w:val="24"/>
          <w:szCs w:val="24"/>
        </w:rPr>
        <w:t>Chairman</w:t>
      </w:r>
      <w:r>
        <w:rPr>
          <w:rFonts w:ascii="Arial" w:hAnsi="Arial" w:cs="Arial"/>
          <w:sz w:val="24"/>
          <w:szCs w:val="24"/>
        </w:rPr>
        <w:t>.</w:t>
      </w:r>
    </w:p>
    <w:p w14:paraId="2D90E2A7" w14:textId="77777777" w:rsidR="00BB76EE" w:rsidRPr="001A78C5" w:rsidRDefault="00BB76EE" w:rsidP="001C2D42">
      <w:pPr>
        <w:pStyle w:val="NoSpacing"/>
        <w:ind w:firstLine="284"/>
        <w:rPr>
          <w:rFonts w:ascii="Arial" w:hAnsi="Arial" w:cs="Arial"/>
          <w:sz w:val="36"/>
          <w:szCs w:val="36"/>
        </w:rPr>
      </w:pPr>
    </w:p>
    <w:p w14:paraId="6140D2B7" w14:textId="6639886E" w:rsidR="00AE45A6" w:rsidRPr="00BD3718" w:rsidRDefault="00EB4B38" w:rsidP="00B44023">
      <w:pPr>
        <w:pStyle w:val="NoSpacing"/>
        <w:rPr>
          <w:rFonts w:ascii="Arial Black" w:hAnsi="Arial Black" w:cs="Arial"/>
          <w:sz w:val="24"/>
          <w:szCs w:val="24"/>
          <w:u w:val="single"/>
        </w:rPr>
      </w:pPr>
      <w:r>
        <w:rPr>
          <w:rFonts w:ascii="Arial Black" w:hAnsi="Arial Black" w:cs="Arial"/>
          <w:sz w:val="24"/>
          <w:szCs w:val="24"/>
        </w:rPr>
        <w:t>9</w:t>
      </w:r>
      <w:r w:rsidR="001C2D42" w:rsidRPr="00BB76EE">
        <w:rPr>
          <w:rFonts w:ascii="Arial Black" w:hAnsi="Arial Black" w:cs="Arial"/>
          <w:sz w:val="24"/>
          <w:szCs w:val="24"/>
        </w:rPr>
        <w:t xml:space="preserve">.  </w:t>
      </w:r>
      <w:r w:rsidR="001C2D42" w:rsidRPr="00BB76EE">
        <w:rPr>
          <w:rFonts w:ascii="Arial Black" w:hAnsi="Arial Black" w:cs="Arial"/>
          <w:sz w:val="24"/>
          <w:szCs w:val="24"/>
        </w:rPr>
        <w:tab/>
      </w:r>
      <w:r w:rsidR="00AE45A6" w:rsidRPr="001C2D42">
        <w:rPr>
          <w:rFonts w:ascii="Arial Black" w:hAnsi="Arial Black" w:cs="Arial"/>
          <w:sz w:val="24"/>
          <w:szCs w:val="24"/>
        </w:rPr>
        <w:t>COUNTY COUNCIL</w:t>
      </w:r>
      <w:r w:rsidR="003F121C">
        <w:rPr>
          <w:rFonts w:ascii="Arial Black" w:hAnsi="Arial Black" w:cs="Arial"/>
          <w:sz w:val="24"/>
          <w:szCs w:val="24"/>
        </w:rPr>
        <w:t>LOR</w:t>
      </w:r>
      <w:r w:rsidR="00AE45A6" w:rsidRPr="001C2D42">
        <w:rPr>
          <w:rFonts w:ascii="Arial Black" w:hAnsi="Arial Black" w:cs="Arial"/>
          <w:sz w:val="24"/>
          <w:szCs w:val="24"/>
        </w:rPr>
        <w:t xml:space="preserve"> </w:t>
      </w:r>
      <w:r w:rsidR="00AC3C38">
        <w:rPr>
          <w:rFonts w:ascii="Arial Black" w:hAnsi="Arial Black" w:cs="Arial"/>
          <w:sz w:val="24"/>
          <w:szCs w:val="24"/>
        </w:rPr>
        <w:t>REPORT</w:t>
      </w:r>
    </w:p>
    <w:p w14:paraId="5ADFBADD" w14:textId="0ED1C8F4" w:rsidR="00BD3718" w:rsidRDefault="00466CFF" w:rsidP="00B44023">
      <w:pPr>
        <w:pStyle w:val="NoSpacing"/>
        <w:ind w:firstLine="720"/>
        <w:rPr>
          <w:rFonts w:ascii="Arial" w:hAnsi="Arial" w:cs="Arial"/>
          <w:sz w:val="24"/>
          <w:szCs w:val="24"/>
        </w:rPr>
      </w:pPr>
      <w:r>
        <w:rPr>
          <w:rFonts w:ascii="Arial" w:hAnsi="Arial" w:cs="Arial"/>
          <w:sz w:val="24"/>
          <w:szCs w:val="24"/>
        </w:rPr>
        <w:t xml:space="preserve">To receive a report by the </w:t>
      </w:r>
      <w:r w:rsidR="00AE45A6" w:rsidRPr="00A55378">
        <w:rPr>
          <w:rFonts w:ascii="Arial" w:hAnsi="Arial" w:cs="Arial"/>
          <w:sz w:val="24"/>
          <w:szCs w:val="24"/>
        </w:rPr>
        <w:t>County Council</w:t>
      </w:r>
      <w:r>
        <w:rPr>
          <w:rFonts w:ascii="Arial" w:hAnsi="Arial" w:cs="Arial"/>
          <w:sz w:val="24"/>
          <w:szCs w:val="24"/>
        </w:rPr>
        <w:t>lor.</w:t>
      </w:r>
    </w:p>
    <w:p w14:paraId="6B3E9A3B" w14:textId="77777777" w:rsidR="007A7499" w:rsidRPr="001A78C5" w:rsidRDefault="007A7499" w:rsidP="003F121C">
      <w:pPr>
        <w:pStyle w:val="NoSpacing"/>
        <w:ind w:firstLine="284"/>
        <w:rPr>
          <w:rFonts w:ascii="Arial" w:hAnsi="Arial" w:cs="Arial"/>
          <w:sz w:val="36"/>
          <w:szCs w:val="36"/>
        </w:rPr>
      </w:pPr>
    </w:p>
    <w:p w14:paraId="17C8DD47" w14:textId="77777777" w:rsidR="00CE2A16" w:rsidRDefault="00D06B07" w:rsidP="00B44023">
      <w:pPr>
        <w:pStyle w:val="NoSpacing"/>
        <w:rPr>
          <w:rFonts w:ascii="Arial Black" w:hAnsi="Arial Black" w:cs="Arial"/>
          <w:sz w:val="24"/>
          <w:szCs w:val="24"/>
        </w:rPr>
      </w:pPr>
      <w:r>
        <w:rPr>
          <w:rFonts w:ascii="Arial Black" w:hAnsi="Arial Black" w:cs="Arial"/>
          <w:sz w:val="24"/>
          <w:szCs w:val="24"/>
        </w:rPr>
        <w:t>10.</w:t>
      </w:r>
      <w:r>
        <w:rPr>
          <w:rFonts w:ascii="Arial Black" w:hAnsi="Arial Black" w:cs="Arial"/>
          <w:sz w:val="24"/>
          <w:szCs w:val="24"/>
        </w:rPr>
        <w:tab/>
      </w:r>
      <w:r w:rsidR="00CE2A16">
        <w:rPr>
          <w:rFonts w:ascii="Arial Black" w:hAnsi="Arial Black" w:cs="Arial"/>
          <w:sz w:val="24"/>
          <w:szCs w:val="24"/>
        </w:rPr>
        <w:t>MOTION ON NOTICE</w:t>
      </w:r>
    </w:p>
    <w:p w14:paraId="3E73E1FC" w14:textId="03B0F9B6" w:rsidR="00CE2A16" w:rsidRDefault="00CE2A16" w:rsidP="00CE2A16">
      <w:pPr>
        <w:pStyle w:val="NoSpacing"/>
        <w:ind w:firstLine="720"/>
        <w:rPr>
          <w:rFonts w:ascii="Arial Black" w:hAnsi="Arial Black" w:cs="Arial"/>
          <w:sz w:val="24"/>
          <w:szCs w:val="24"/>
        </w:rPr>
      </w:pPr>
      <w:r>
        <w:t>Councillor Paul Metcalfe to move the following motion:</w:t>
      </w:r>
    </w:p>
    <w:p w14:paraId="7734E85E" w14:textId="77777777" w:rsidR="00CE2A16" w:rsidRDefault="00CE2A16" w:rsidP="00CE2A16">
      <w:pPr>
        <w:shd w:val="clear" w:color="auto" w:fill="FFFFFF"/>
        <w:spacing w:after="0" w:line="240" w:lineRule="auto"/>
        <w:rPr>
          <w:rFonts w:ascii="Arial" w:eastAsia="Times New Roman" w:hAnsi="Arial" w:cs="Arial"/>
          <w:color w:val="000000"/>
          <w:sz w:val="24"/>
          <w:szCs w:val="24"/>
          <w:lang w:eastAsia="en-GB"/>
        </w:rPr>
      </w:pPr>
    </w:p>
    <w:p w14:paraId="08112EAF" w14:textId="7C15DE7E" w:rsidR="00CE2A16" w:rsidRPr="00CE2A16" w:rsidRDefault="00CE2A16" w:rsidP="00CE2A16">
      <w:pPr>
        <w:shd w:val="clear" w:color="auto" w:fill="FFFFFF"/>
        <w:spacing w:after="0" w:line="240" w:lineRule="auto"/>
        <w:ind w:left="720"/>
        <w:rPr>
          <w:rFonts w:ascii="Arial" w:eastAsia="Times New Roman" w:hAnsi="Arial" w:cs="Arial"/>
          <w:color w:val="000000"/>
          <w:sz w:val="20"/>
          <w:szCs w:val="20"/>
          <w:lang w:eastAsia="en-GB"/>
        </w:rPr>
      </w:pPr>
      <w:r w:rsidRPr="00CE2A16">
        <w:rPr>
          <w:rFonts w:ascii="Arial" w:eastAsia="Times New Roman" w:hAnsi="Arial" w:cs="Arial"/>
          <w:color w:val="000000"/>
          <w:sz w:val="20"/>
          <w:szCs w:val="20"/>
          <w:lang w:eastAsia="en-GB"/>
        </w:rPr>
        <w:t>Allotments- tenants request a small bunded or walled area for storing wood chippings and a similar one for manure. </w:t>
      </w:r>
    </w:p>
    <w:p w14:paraId="1638A3E1" w14:textId="77777777" w:rsidR="00CE2A16" w:rsidRPr="00CE2A16" w:rsidRDefault="00CE2A16" w:rsidP="00CE2A16">
      <w:pPr>
        <w:shd w:val="clear" w:color="auto" w:fill="FFFFFF"/>
        <w:spacing w:after="0" w:line="240" w:lineRule="auto"/>
        <w:ind w:left="720"/>
        <w:rPr>
          <w:rFonts w:ascii="Arial" w:eastAsia="Times New Roman" w:hAnsi="Arial" w:cs="Arial"/>
          <w:color w:val="000000"/>
          <w:sz w:val="20"/>
          <w:szCs w:val="20"/>
          <w:lang w:eastAsia="en-GB"/>
        </w:rPr>
      </w:pPr>
      <w:proofErr w:type="gramStart"/>
      <w:r w:rsidRPr="00CE2A16">
        <w:rPr>
          <w:rFonts w:ascii="Arial" w:eastAsia="Times New Roman" w:hAnsi="Arial" w:cs="Arial"/>
          <w:color w:val="000000"/>
          <w:sz w:val="20"/>
          <w:szCs w:val="20"/>
          <w:lang w:eastAsia="en-GB"/>
        </w:rPr>
        <w:t>At the moment</w:t>
      </w:r>
      <w:proofErr w:type="gramEnd"/>
      <w:r w:rsidRPr="00CE2A16">
        <w:rPr>
          <w:rFonts w:ascii="Arial" w:eastAsia="Times New Roman" w:hAnsi="Arial" w:cs="Arial"/>
          <w:color w:val="000000"/>
          <w:sz w:val="20"/>
          <w:szCs w:val="20"/>
          <w:lang w:eastAsia="en-GB"/>
        </w:rPr>
        <w:t>, a number of tenants tend to be lumbered with manure from their horses, and others who grow on their gardens could make use of that if it was accessible. I've identified a suitable location, and it would mean each is stored in an area where other tenants can utilise it and recycle better. We'd need 10 railway sleepers I'd estimate for it. </w:t>
      </w:r>
    </w:p>
    <w:p w14:paraId="76D3C364" w14:textId="77777777" w:rsidR="00CE2A16" w:rsidRDefault="00CE2A16" w:rsidP="00B44023">
      <w:pPr>
        <w:pStyle w:val="NoSpacing"/>
        <w:rPr>
          <w:rFonts w:ascii="Arial Black" w:hAnsi="Arial Black" w:cs="Arial"/>
          <w:sz w:val="24"/>
          <w:szCs w:val="24"/>
        </w:rPr>
      </w:pPr>
    </w:p>
    <w:p w14:paraId="084795C7" w14:textId="728A1FC8" w:rsidR="0050250A" w:rsidRDefault="00CE2A16" w:rsidP="00B44023">
      <w:pPr>
        <w:pStyle w:val="NoSpacing"/>
        <w:rPr>
          <w:rFonts w:ascii="Arial Black" w:hAnsi="Arial Black" w:cs="Arial"/>
          <w:sz w:val="24"/>
          <w:szCs w:val="24"/>
        </w:rPr>
      </w:pPr>
      <w:r>
        <w:rPr>
          <w:rFonts w:ascii="Arial Black" w:hAnsi="Arial Black" w:cs="Arial"/>
          <w:sz w:val="24"/>
          <w:szCs w:val="24"/>
        </w:rPr>
        <w:t>11.</w:t>
      </w:r>
      <w:r>
        <w:rPr>
          <w:rFonts w:ascii="Arial Black" w:hAnsi="Arial Black" w:cs="Arial"/>
          <w:sz w:val="24"/>
          <w:szCs w:val="24"/>
        </w:rPr>
        <w:tab/>
      </w:r>
      <w:r w:rsidR="0050250A">
        <w:rPr>
          <w:rFonts w:ascii="Arial Black" w:hAnsi="Arial Black" w:cs="Arial"/>
          <w:sz w:val="24"/>
          <w:szCs w:val="24"/>
        </w:rPr>
        <w:t>COUNCIL INSURANCE</w:t>
      </w:r>
    </w:p>
    <w:p w14:paraId="4CE253C9" w14:textId="581514D5" w:rsidR="00D06B07" w:rsidRDefault="0050250A" w:rsidP="00D06B07">
      <w:pPr>
        <w:pStyle w:val="NoSpacing"/>
        <w:ind w:firstLine="720"/>
        <w:rPr>
          <w:rFonts w:ascii="Arial" w:hAnsi="Arial" w:cs="Arial"/>
          <w:sz w:val="24"/>
          <w:szCs w:val="24"/>
        </w:rPr>
      </w:pPr>
      <w:r>
        <w:rPr>
          <w:rFonts w:ascii="Arial" w:hAnsi="Arial" w:cs="Arial"/>
          <w:sz w:val="24"/>
          <w:szCs w:val="24"/>
        </w:rPr>
        <w:t>To receive and consider a report and recommendations.</w:t>
      </w:r>
    </w:p>
    <w:p w14:paraId="56933AF6" w14:textId="77777777" w:rsidR="00D06B07" w:rsidRPr="00730866" w:rsidRDefault="00D06B07" w:rsidP="00B44023">
      <w:pPr>
        <w:pStyle w:val="NoSpacing"/>
        <w:rPr>
          <w:rFonts w:ascii="Arial" w:hAnsi="Arial" w:cs="Arial"/>
          <w:sz w:val="36"/>
          <w:szCs w:val="36"/>
        </w:rPr>
      </w:pPr>
    </w:p>
    <w:p w14:paraId="08A33C9B" w14:textId="3BCD1C8D" w:rsidR="00BD3892" w:rsidRDefault="007A7499" w:rsidP="00B44023">
      <w:pPr>
        <w:pStyle w:val="NoSpacing"/>
        <w:rPr>
          <w:rFonts w:ascii="Arial Black" w:hAnsi="Arial Black" w:cs="Arial"/>
          <w:sz w:val="24"/>
          <w:szCs w:val="24"/>
        </w:rPr>
      </w:pPr>
      <w:r>
        <w:rPr>
          <w:rFonts w:ascii="Arial Black" w:hAnsi="Arial Black" w:cs="Arial"/>
          <w:sz w:val="24"/>
          <w:szCs w:val="24"/>
        </w:rPr>
        <w:t>1</w:t>
      </w:r>
      <w:r w:rsidR="00730866">
        <w:rPr>
          <w:rFonts w:ascii="Arial Black" w:hAnsi="Arial Black" w:cs="Arial"/>
          <w:sz w:val="24"/>
          <w:szCs w:val="24"/>
        </w:rPr>
        <w:t>2</w:t>
      </w:r>
      <w:r>
        <w:rPr>
          <w:rFonts w:ascii="Arial Black" w:hAnsi="Arial Black" w:cs="Arial"/>
          <w:sz w:val="24"/>
          <w:szCs w:val="24"/>
        </w:rPr>
        <w:t>.</w:t>
      </w:r>
      <w:r>
        <w:rPr>
          <w:rFonts w:ascii="Arial Black" w:hAnsi="Arial Black" w:cs="Arial"/>
          <w:sz w:val="24"/>
          <w:szCs w:val="24"/>
        </w:rPr>
        <w:tab/>
      </w:r>
      <w:r w:rsidR="00BD3892">
        <w:rPr>
          <w:rFonts w:ascii="Arial Black" w:hAnsi="Arial Black" w:cs="Arial"/>
          <w:sz w:val="24"/>
          <w:szCs w:val="24"/>
        </w:rPr>
        <w:t>QUEENS PLATINUM JUBILEE (Thursday 2</w:t>
      </w:r>
      <w:r w:rsidR="00BD3892" w:rsidRPr="00BD3892">
        <w:rPr>
          <w:rFonts w:ascii="Arial Black" w:hAnsi="Arial Black" w:cs="Arial"/>
          <w:sz w:val="24"/>
          <w:szCs w:val="24"/>
          <w:vertAlign w:val="superscript"/>
        </w:rPr>
        <w:t>nd</w:t>
      </w:r>
      <w:r w:rsidR="00BD3892">
        <w:rPr>
          <w:rFonts w:ascii="Arial Black" w:hAnsi="Arial Black" w:cs="Arial"/>
          <w:sz w:val="24"/>
          <w:szCs w:val="24"/>
        </w:rPr>
        <w:t xml:space="preserve"> – Sunday 5</w:t>
      </w:r>
      <w:r w:rsidR="00BD3892" w:rsidRPr="00BD3892">
        <w:rPr>
          <w:rFonts w:ascii="Arial Black" w:hAnsi="Arial Black" w:cs="Arial"/>
          <w:sz w:val="24"/>
          <w:szCs w:val="24"/>
          <w:vertAlign w:val="superscript"/>
        </w:rPr>
        <w:t>th</w:t>
      </w:r>
      <w:r w:rsidR="00BD3892">
        <w:rPr>
          <w:rFonts w:ascii="Arial Black" w:hAnsi="Arial Black" w:cs="Arial"/>
          <w:sz w:val="24"/>
          <w:szCs w:val="24"/>
        </w:rPr>
        <w:t xml:space="preserve"> June 2022)</w:t>
      </w:r>
    </w:p>
    <w:p w14:paraId="484285DA" w14:textId="3C5AF1BA" w:rsidR="00D535D0" w:rsidRDefault="00BD3892" w:rsidP="00D06B07">
      <w:pPr>
        <w:pStyle w:val="NoSpacing"/>
        <w:ind w:firstLine="720"/>
        <w:rPr>
          <w:rFonts w:ascii="Arial" w:hAnsi="Arial" w:cs="Arial"/>
          <w:sz w:val="24"/>
          <w:szCs w:val="24"/>
        </w:rPr>
      </w:pPr>
      <w:r>
        <w:rPr>
          <w:rFonts w:ascii="Arial" w:hAnsi="Arial" w:cs="Arial"/>
          <w:sz w:val="24"/>
          <w:szCs w:val="24"/>
        </w:rPr>
        <w:t>To receive and consider a report and</w:t>
      </w:r>
      <w:r w:rsidR="00AD636A">
        <w:rPr>
          <w:rFonts w:ascii="Arial" w:hAnsi="Arial" w:cs="Arial"/>
          <w:sz w:val="24"/>
          <w:szCs w:val="24"/>
        </w:rPr>
        <w:t xml:space="preserve"> </w:t>
      </w:r>
      <w:r>
        <w:rPr>
          <w:rFonts w:ascii="Arial" w:hAnsi="Arial" w:cs="Arial"/>
          <w:sz w:val="24"/>
          <w:szCs w:val="24"/>
        </w:rPr>
        <w:t>recommendations.</w:t>
      </w:r>
    </w:p>
    <w:p w14:paraId="51ED0E09" w14:textId="3755E494" w:rsidR="00D535D0" w:rsidRPr="00D535D0" w:rsidRDefault="00D535D0" w:rsidP="001C2D42">
      <w:pPr>
        <w:pStyle w:val="NoSpacing"/>
        <w:ind w:left="1436" w:hanging="1152"/>
        <w:rPr>
          <w:rFonts w:ascii="Arial" w:hAnsi="Arial" w:cs="Arial"/>
          <w:sz w:val="36"/>
          <w:szCs w:val="36"/>
        </w:rPr>
      </w:pPr>
    </w:p>
    <w:p w14:paraId="3E1FBCA4" w14:textId="0E755DD0" w:rsidR="00E524C0" w:rsidRDefault="00D535D0" w:rsidP="00B44023">
      <w:pPr>
        <w:pStyle w:val="NoSpacing"/>
        <w:rPr>
          <w:rFonts w:ascii="Arial Black" w:hAnsi="Arial Black" w:cs="Arial"/>
          <w:sz w:val="24"/>
          <w:szCs w:val="24"/>
        </w:rPr>
      </w:pPr>
      <w:r>
        <w:rPr>
          <w:rFonts w:ascii="Arial Black" w:hAnsi="Arial Black" w:cs="Arial"/>
          <w:sz w:val="24"/>
          <w:szCs w:val="24"/>
        </w:rPr>
        <w:t>1</w:t>
      </w:r>
      <w:r w:rsidR="00730866">
        <w:rPr>
          <w:rFonts w:ascii="Arial Black" w:hAnsi="Arial Black" w:cs="Arial"/>
          <w:sz w:val="24"/>
          <w:szCs w:val="24"/>
        </w:rPr>
        <w:t>3</w:t>
      </w:r>
      <w:r>
        <w:rPr>
          <w:rFonts w:ascii="Arial Black" w:hAnsi="Arial Black" w:cs="Arial"/>
          <w:sz w:val="24"/>
          <w:szCs w:val="24"/>
        </w:rPr>
        <w:t>.</w:t>
      </w:r>
      <w:r>
        <w:rPr>
          <w:rFonts w:ascii="Arial Black" w:hAnsi="Arial Black" w:cs="Arial"/>
          <w:sz w:val="24"/>
          <w:szCs w:val="24"/>
        </w:rPr>
        <w:tab/>
      </w:r>
      <w:r w:rsidR="00E524C0">
        <w:rPr>
          <w:rFonts w:ascii="Arial Black" w:hAnsi="Arial Black" w:cs="Arial"/>
          <w:sz w:val="24"/>
          <w:szCs w:val="24"/>
        </w:rPr>
        <w:t>MEMORIAL PARK REFURBISHMENT UPDATE</w:t>
      </w:r>
    </w:p>
    <w:p w14:paraId="52EBABAC" w14:textId="21291364" w:rsidR="00E524C0" w:rsidRPr="004737BB" w:rsidRDefault="00E524C0" w:rsidP="00B44023">
      <w:pPr>
        <w:pStyle w:val="NoSpacing"/>
        <w:ind w:left="1436" w:hanging="716"/>
        <w:rPr>
          <w:rFonts w:ascii="Arial" w:hAnsi="Arial" w:cs="Arial"/>
          <w:sz w:val="24"/>
          <w:szCs w:val="24"/>
        </w:rPr>
      </w:pPr>
      <w:r w:rsidRPr="004737BB">
        <w:rPr>
          <w:rFonts w:ascii="Arial" w:hAnsi="Arial" w:cs="Arial"/>
          <w:sz w:val="24"/>
          <w:szCs w:val="24"/>
        </w:rPr>
        <w:t xml:space="preserve">To receive a verbal update </w:t>
      </w:r>
      <w:r w:rsidR="004737BB">
        <w:rPr>
          <w:rFonts w:ascii="Arial" w:hAnsi="Arial" w:cs="Arial"/>
          <w:sz w:val="24"/>
          <w:szCs w:val="24"/>
        </w:rPr>
        <w:t>from</w:t>
      </w:r>
      <w:r w:rsidRPr="004737BB">
        <w:rPr>
          <w:rFonts w:ascii="Arial" w:hAnsi="Arial" w:cs="Arial"/>
          <w:sz w:val="24"/>
          <w:szCs w:val="24"/>
        </w:rPr>
        <w:t xml:space="preserve"> the Parish Clerk</w:t>
      </w:r>
    </w:p>
    <w:p w14:paraId="22C2ED85" w14:textId="77777777" w:rsidR="00680FF8" w:rsidRPr="00680FF8" w:rsidRDefault="00680FF8" w:rsidP="001C2D42">
      <w:pPr>
        <w:pStyle w:val="NoSpacing"/>
        <w:ind w:left="1436" w:hanging="1152"/>
        <w:rPr>
          <w:rFonts w:ascii="Arial" w:hAnsi="Arial" w:cs="Arial"/>
          <w:sz w:val="36"/>
          <w:szCs w:val="36"/>
        </w:rPr>
      </w:pPr>
    </w:p>
    <w:p w14:paraId="3320A169" w14:textId="09A127AE" w:rsidR="00D76D70" w:rsidRDefault="00E524C0" w:rsidP="00B44023">
      <w:pPr>
        <w:pStyle w:val="NoSpacing"/>
        <w:rPr>
          <w:rFonts w:ascii="Arial Black" w:hAnsi="Arial Black" w:cs="Arial"/>
          <w:sz w:val="24"/>
          <w:szCs w:val="24"/>
        </w:rPr>
      </w:pPr>
      <w:r>
        <w:rPr>
          <w:rFonts w:ascii="Arial Black" w:hAnsi="Arial Black" w:cs="Arial"/>
          <w:sz w:val="24"/>
          <w:szCs w:val="24"/>
        </w:rPr>
        <w:t>1</w:t>
      </w:r>
      <w:r w:rsidR="00730866">
        <w:rPr>
          <w:rFonts w:ascii="Arial Black" w:hAnsi="Arial Black" w:cs="Arial"/>
          <w:sz w:val="24"/>
          <w:szCs w:val="24"/>
        </w:rPr>
        <w:t>4</w:t>
      </w:r>
      <w:r>
        <w:rPr>
          <w:rFonts w:ascii="Arial Black" w:hAnsi="Arial Black" w:cs="Arial"/>
          <w:sz w:val="24"/>
          <w:szCs w:val="24"/>
        </w:rPr>
        <w:t>.</w:t>
      </w:r>
      <w:r>
        <w:rPr>
          <w:rFonts w:ascii="Arial Black" w:hAnsi="Arial Black" w:cs="Arial"/>
          <w:sz w:val="24"/>
          <w:szCs w:val="24"/>
        </w:rPr>
        <w:tab/>
      </w:r>
      <w:r w:rsidR="00D76D70">
        <w:rPr>
          <w:rFonts w:ascii="Arial Black" w:hAnsi="Arial Black" w:cs="Arial"/>
          <w:sz w:val="24"/>
          <w:szCs w:val="24"/>
        </w:rPr>
        <w:t>STANDING ORDERS</w:t>
      </w:r>
      <w:r w:rsidR="00F37F92">
        <w:rPr>
          <w:rFonts w:ascii="Arial Black" w:hAnsi="Arial Black" w:cs="Arial"/>
          <w:sz w:val="24"/>
          <w:szCs w:val="24"/>
        </w:rPr>
        <w:t xml:space="preserve"> - review</w:t>
      </w:r>
    </w:p>
    <w:p w14:paraId="28F9C910" w14:textId="77777777" w:rsidR="00D932F5" w:rsidRDefault="00D932F5" w:rsidP="00D932F5">
      <w:pPr>
        <w:pStyle w:val="NoSpacing"/>
        <w:ind w:firstLine="720"/>
        <w:rPr>
          <w:rFonts w:ascii="Arial" w:hAnsi="Arial" w:cs="Arial"/>
          <w:sz w:val="24"/>
          <w:szCs w:val="24"/>
        </w:rPr>
      </w:pPr>
      <w:r>
        <w:rPr>
          <w:rFonts w:ascii="Arial" w:hAnsi="Arial" w:cs="Arial"/>
          <w:sz w:val="24"/>
          <w:szCs w:val="24"/>
        </w:rPr>
        <w:t>To receive and consider a report and recommendations.</w:t>
      </w:r>
    </w:p>
    <w:p w14:paraId="17AAA5A9" w14:textId="08A20BCE" w:rsidR="00D76D70" w:rsidRDefault="00D76D70" w:rsidP="00B44023">
      <w:pPr>
        <w:pStyle w:val="NoSpacing"/>
        <w:rPr>
          <w:rFonts w:ascii="Arial Black" w:hAnsi="Arial Black" w:cs="Arial"/>
          <w:sz w:val="24"/>
          <w:szCs w:val="24"/>
        </w:rPr>
      </w:pPr>
    </w:p>
    <w:p w14:paraId="4BAB9548" w14:textId="3C22C502" w:rsidR="00D76D70" w:rsidRDefault="00D76D70" w:rsidP="00B44023">
      <w:pPr>
        <w:pStyle w:val="NoSpacing"/>
        <w:rPr>
          <w:rFonts w:ascii="Arial Black" w:hAnsi="Arial Black" w:cs="Arial"/>
          <w:sz w:val="24"/>
          <w:szCs w:val="24"/>
        </w:rPr>
      </w:pPr>
      <w:r>
        <w:rPr>
          <w:rFonts w:ascii="Arial Black" w:hAnsi="Arial Black" w:cs="Arial"/>
          <w:sz w:val="24"/>
          <w:szCs w:val="24"/>
        </w:rPr>
        <w:t>1</w:t>
      </w:r>
      <w:r w:rsidR="00730866">
        <w:rPr>
          <w:rFonts w:ascii="Arial Black" w:hAnsi="Arial Black" w:cs="Arial"/>
          <w:sz w:val="24"/>
          <w:szCs w:val="24"/>
        </w:rPr>
        <w:t>5</w:t>
      </w:r>
      <w:r>
        <w:rPr>
          <w:rFonts w:ascii="Arial Black" w:hAnsi="Arial Black" w:cs="Arial"/>
          <w:sz w:val="24"/>
          <w:szCs w:val="24"/>
        </w:rPr>
        <w:t>.</w:t>
      </w:r>
      <w:r>
        <w:rPr>
          <w:rFonts w:ascii="Arial Black" w:hAnsi="Arial Black" w:cs="Arial"/>
          <w:sz w:val="24"/>
          <w:szCs w:val="24"/>
        </w:rPr>
        <w:tab/>
        <w:t>FINANCIAL REGULATIONS</w:t>
      </w:r>
      <w:r w:rsidR="00F37F92">
        <w:rPr>
          <w:rFonts w:ascii="Arial Black" w:hAnsi="Arial Black" w:cs="Arial"/>
          <w:sz w:val="24"/>
          <w:szCs w:val="24"/>
        </w:rPr>
        <w:t xml:space="preserve"> - review</w:t>
      </w:r>
    </w:p>
    <w:p w14:paraId="11A33B4A" w14:textId="77777777" w:rsidR="00D932F5" w:rsidRDefault="00D932F5" w:rsidP="00D932F5">
      <w:pPr>
        <w:pStyle w:val="NoSpacing"/>
        <w:ind w:firstLine="720"/>
        <w:rPr>
          <w:rFonts w:ascii="Arial" w:hAnsi="Arial" w:cs="Arial"/>
          <w:sz w:val="24"/>
          <w:szCs w:val="24"/>
        </w:rPr>
      </w:pPr>
      <w:r>
        <w:rPr>
          <w:rFonts w:ascii="Arial" w:hAnsi="Arial" w:cs="Arial"/>
          <w:sz w:val="24"/>
          <w:szCs w:val="24"/>
        </w:rPr>
        <w:t>To receive and consider a report and recommendations.</w:t>
      </w:r>
    </w:p>
    <w:p w14:paraId="0CE64275" w14:textId="77777777" w:rsidR="00D76D70" w:rsidRDefault="00D76D70" w:rsidP="00B44023">
      <w:pPr>
        <w:pStyle w:val="NoSpacing"/>
        <w:rPr>
          <w:rFonts w:ascii="Arial Black" w:hAnsi="Arial Black" w:cs="Arial"/>
          <w:sz w:val="24"/>
          <w:szCs w:val="24"/>
        </w:rPr>
      </w:pPr>
    </w:p>
    <w:p w14:paraId="05AE0B5D" w14:textId="5931FE4A" w:rsidR="00B46856" w:rsidRPr="001C2D42" w:rsidRDefault="00D76D70" w:rsidP="00B44023">
      <w:pPr>
        <w:pStyle w:val="NoSpacing"/>
        <w:rPr>
          <w:rFonts w:ascii="Arial" w:hAnsi="Arial" w:cs="Arial"/>
          <w:sz w:val="24"/>
          <w:szCs w:val="24"/>
        </w:rPr>
      </w:pPr>
      <w:r>
        <w:rPr>
          <w:rFonts w:ascii="Arial Black" w:hAnsi="Arial Black" w:cs="Arial"/>
          <w:sz w:val="24"/>
          <w:szCs w:val="24"/>
        </w:rPr>
        <w:t>1</w:t>
      </w:r>
      <w:r w:rsidR="00730866">
        <w:rPr>
          <w:rFonts w:ascii="Arial Black" w:hAnsi="Arial Black" w:cs="Arial"/>
          <w:sz w:val="24"/>
          <w:szCs w:val="24"/>
        </w:rPr>
        <w:t>6</w:t>
      </w:r>
      <w:r>
        <w:rPr>
          <w:rFonts w:ascii="Arial Black" w:hAnsi="Arial Black" w:cs="Arial"/>
          <w:sz w:val="24"/>
          <w:szCs w:val="24"/>
        </w:rPr>
        <w:t>.</w:t>
      </w:r>
      <w:r>
        <w:rPr>
          <w:rFonts w:ascii="Arial Black" w:hAnsi="Arial Black" w:cs="Arial"/>
          <w:sz w:val="24"/>
          <w:szCs w:val="24"/>
        </w:rPr>
        <w:tab/>
      </w:r>
      <w:r w:rsidR="00B46856" w:rsidRPr="001C2D42">
        <w:rPr>
          <w:rFonts w:ascii="Arial Black" w:hAnsi="Arial Black" w:cs="Arial"/>
          <w:sz w:val="24"/>
          <w:szCs w:val="24"/>
        </w:rPr>
        <w:t>PLANNING</w:t>
      </w:r>
    </w:p>
    <w:p w14:paraId="573A846D" w14:textId="5BEC0AA9" w:rsidR="00D9714C" w:rsidRDefault="00D932F5" w:rsidP="00D932F5">
      <w:pPr>
        <w:pStyle w:val="NoSpacing"/>
        <w:ind w:firstLine="720"/>
        <w:rPr>
          <w:rFonts w:ascii="Arial" w:hAnsi="Arial" w:cs="Arial"/>
          <w:sz w:val="24"/>
          <w:szCs w:val="24"/>
        </w:rPr>
      </w:pPr>
      <w:r>
        <w:rPr>
          <w:rFonts w:ascii="Arial" w:hAnsi="Arial" w:cs="Arial"/>
          <w:sz w:val="24"/>
          <w:szCs w:val="24"/>
        </w:rPr>
        <w:t>A</w:t>
      </w:r>
      <w:r w:rsidR="00D9714C" w:rsidRPr="00D932F5">
        <w:rPr>
          <w:rFonts w:ascii="Arial" w:hAnsi="Arial" w:cs="Arial"/>
          <w:sz w:val="24"/>
          <w:szCs w:val="24"/>
        </w:rPr>
        <w:t>pplications for consideration: -</w:t>
      </w:r>
    </w:p>
    <w:p w14:paraId="79DD79E6" w14:textId="77777777" w:rsidR="00D932F5" w:rsidRPr="00D932F5" w:rsidRDefault="00D932F5" w:rsidP="00D932F5">
      <w:pPr>
        <w:pStyle w:val="NoSpacing"/>
        <w:ind w:firstLine="720"/>
        <w:rPr>
          <w:rFonts w:ascii="Arial" w:hAnsi="Arial" w:cs="Arial"/>
          <w:sz w:val="24"/>
          <w:szCs w:val="24"/>
        </w:rPr>
      </w:pPr>
      <w:bookmarkStart w:id="1" w:name="_GoBack"/>
    </w:p>
    <w:bookmarkEnd w:id="1"/>
    <w:p w14:paraId="62C9761F" w14:textId="77777777" w:rsidR="00D932F5" w:rsidRDefault="00115F8A" w:rsidP="00D932F5">
      <w:pPr>
        <w:pStyle w:val="NoSpacing"/>
        <w:rPr>
          <w:rFonts w:ascii="Arial" w:hAnsi="Arial" w:cs="Arial"/>
          <w:sz w:val="20"/>
          <w:szCs w:val="20"/>
        </w:rPr>
      </w:pPr>
      <w:r>
        <w:rPr>
          <w:sz w:val="28"/>
          <w:szCs w:val="28"/>
        </w:rPr>
        <w:tab/>
      </w:r>
      <w:r w:rsidR="00D932F5" w:rsidRPr="00D932F5">
        <w:rPr>
          <w:sz w:val="20"/>
          <w:szCs w:val="20"/>
        </w:rPr>
        <w:t>DM/21/02534/FPA</w:t>
      </w:r>
      <w:r w:rsidR="00D932F5" w:rsidRPr="00D932F5">
        <w:rPr>
          <w:sz w:val="20"/>
          <w:szCs w:val="20"/>
        </w:rPr>
        <w:tab/>
        <w:t>Mr David Matthews</w:t>
      </w:r>
      <w:r w:rsidR="00D932F5" w:rsidRPr="00D932F5">
        <w:rPr>
          <w:sz w:val="20"/>
          <w:szCs w:val="20"/>
        </w:rPr>
        <w:tab/>
      </w:r>
      <w:r w:rsidR="00D932F5" w:rsidRPr="00D932F5">
        <w:rPr>
          <w:rFonts w:ascii="Arial" w:hAnsi="Arial" w:cs="Arial"/>
          <w:sz w:val="20"/>
          <w:szCs w:val="20"/>
        </w:rPr>
        <w:t xml:space="preserve">Replace existing timber windows and door to the front </w:t>
      </w:r>
    </w:p>
    <w:p w14:paraId="2DC8A772" w14:textId="2903A9B2" w:rsidR="00D932F5" w:rsidRPr="00D932F5" w:rsidRDefault="00D932F5" w:rsidP="00D932F5">
      <w:pPr>
        <w:pStyle w:val="NoSpacing"/>
        <w:ind w:left="2160" w:firstLine="720"/>
        <w:rPr>
          <w:sz w:val="20"/>
          <w:szCs w:val="20"/>
        </w:rPr>
      </w:pPr>
      <w:r w:rsidRPr="00D932F5">
        <w:rPr>
          <w:sz w:val="20"/>
          <w:szCs w:val="20"/>
        </w:rPr>
        <w:t>5 Village Farm</w:t>
      </w:r>
      <w:r w:rsidRPr="00D932F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D932F5">
        <w:rPr>
          <w:rFonts w:ascii="Arial" w:hAnsi="Arial" w:cs="Arial"/>
          <w:sz w:val="20"/>
          <w:szCs w:val="20"/>
        </w:rPr>
        <w:t>elevation of property with new UPVC material replacements.</w:t>
      </w:r>
    </w:p>
    <w:p w14:paraId="1FE5FF54" w14:textId="0C91CAD6" w:rsidR="00D932F5" w:rsidRPr="00D932F5" w:rsidRDefault="00D932F5" w:rsidP="00D932F5">
      <w:pPr>
        <w:pStyle w:val="NoSpacing"/>
        <w:rPr>
          <w:sz w:val="20"/>
          <w:szCs w:val="20"/>
        </w:rPr>
      </w:pPr>
      <w:r w:rsidRPr="00D932F5">
        <w:rPr>
          <w:sz w:val="20"/>
          <w:szCs w:val="20"/>
          <w:lang w:val="en-US"/>
        </w:rPr>
        <w:tab/>
      </w:r>
      <w:r w:rsidRPr="00D932F5">
        <w:rPr>
          <w:sz w:val="20"/>
          <w:szCs w:val="20"/>
          <w:lang w:val="en-US"/>
        </w:rPr>
        <w:tab/>
      </w:r>
      <w:r w:rsidRPr="00D932F5">
        <w:rPr>
          <w:sz w:val="20"/>
          <w:szCs w:val="20"/>
          <w:lang w:val="en-US"/>
        </w:rPr>
        <w:tab/>
      </w:r>
      <w:r w:rsidRPr="00D932F5">
        <w:rPr>
          <w:sz w:val="20"/>
          <w:szCs w:val="20"/>
          <w:lang w:val="en-US"/>
        </w:rPr>
        <w:tab/>
      </w:r>
      <w:r w:rsidRPr="00D932F5">
        <w:rPr>
          <w:sz w:val="20"/>
          <w:szCs w:val="20"/>
        </w:rPr>
        <w:t>The Green</w:t>
      </w:r>
    </w:p>
    <w:p w14:paraId="5580FC33" w14:textId="77777777" w:rsidR="00D932F5" w:rsidRPr="00D932F5" w:rsidRDefault="00D932F5" w:rsidP="00D932F5">
      <w:pPr>
        <w:pStyle w:val="NoSpacing"/>
        <w:ind w:left="2160" w:firstLine="720"/>
        <w:rPr>
          <w:sz w:val="20"/>
          <w:szCs w:val="20"/>
        </w:rPr>
      </w:pPr>
      <w:r w:rsidRPr="00D932F5">
        <w:rPr>
          <w:sz w:val="20"/>
          <w:szCs w:val="20"/>
        </w:rPr>
        <w:t>Cornforth</w:t>
      </w:r>
    </w:p>
    <w:p w14:paraId="505823B1" w14:textId="77777777" w:rsidR="00D932F5" w:rsidRPr="00D932F5" w:rsidRDefault="00D932F5" w:rsidP="00D932F5">
      <w:pPr>
        <w:pStyle w:val="NoSpacing"/>
        <w:ind w:left="2160" w:firstLine="720"/>
        <w:rPr>
          <w:sz w:val="20"/>
          <w:szCs w:val="20"/>
        </w:rPr>
      </w:pPr>
      <w:r w:rsidRPr="00D932F5">
        <w:rPr>
          <w:sz w:val="20"/>
          <w:szCs w:val="20"/>
        </w:rPr>
        <w:t>Ferryhill</w:t>
      </w:r>
    </w:p>
    <w:p w14:paraId="1716445A" w14:textId="605E1E1B" w:rsidR="00D932F5" w:rsidRPr="00D932F5" w:rsidRDefault="00D932F5" w:rsidP="00D932F5">
      <w:pPr>
        <w:pStyle w:val="NoSpacing"/>
        <w:ind w:left="2160" w:firstLine="720"/>
        <w:rPr>
          <w:sz w:val="20"/>
          <w:szCs w:val="20"/>
          <w:lang w:val="en-US"/>
        </w:rPr>
      </w:pPr>
      <w:r w:rsidRPr="00D932F5">
        <w:rPr>
          <w:sz w:val="20"/>
          <w:szCs w:val="20"/>
        </w:rPr>
        <w:t>DL17 9HL</w:t>
      </w:r>
    </w:p>
    <w:p w14:paraId="6C6BAAF1" w14:textId="4C48DE7A" w:rsidR="003B6A26" w:rsidRPr="00D932F5" w:rsidRDefault="00115F8A" w:rsidP="00D932F5">
      <w:pPr>
        <w:pStyle w:val="NoSpacing"/>
        <w:rPr>
          <w:rFonts w:ascii="Arial" w:hAnsi="Arial" w:cs="Arial"/>
          <w:i/>
          <w:iCs/>
          <w:sz w:val="20"/>
          <w:szCs w:val="20"/>
        </w:rPr>
      </w:pPr>
      <w:r w:rsidRPr="00D932F5">
        <w:rPr>
          <w:rFonts w:ascii="Arial" w:hAnsi="Arial" w:cs="Arial"/>
          <w:sz w:val="20"/>
          <w:szCs w:val="20"/>
        </w:rPr>
        <w:tab/>
      </w:r>
    </w:p>
    <w:p w14:paraId="08FE339F" w14:textId="3AD50303" w:rsidR="00730866" w:rsidRDefault="00730866">
      <w:pPr>
        <w:rPr>
          <w:rFonts w:ascii="Arial Black" w:hAnsi="Arial Black" w:cs="Arial"/>
          <w:sz w:val="36"/>
          <w:szCs w:val="36"/>
        </w:rPr>
      </w:pPr>
      <w:r>
        <w:rPr>
          <w:rFonts w:ascii="Arial Black" w:hAnsi="Arial Black" w:cs="Arial"/>
          <w:sz w:val="36"/>
          <w:szCs w:val="36"/>
        </w:rPr>
        <w:br w:type="page"/>
      </w:r>
    </w:p>
    <w:p w14:paraId="456FC958" w14:textId="391A5C9F" w:rsidR="005F0E2D" w:rsidRPr="001C2D42" w:rsidRDefault="007D09B1" w:rsidP="00730866">
      <w:pPr>
        <w:pStyle w:val="NoSpacing"/>
        <w:ind w:left="720" w:hanging="720"/>
        <w:rPr>
          <w:rFonts w:ascii="Arial Black" w:hAnsi="Arial Black" w:cs="Arial"/>
          <w:sz w:val="24"/>
          <w:szCs w:val="24"/>
        </w:rPr>
      </w:pPr>
      <w:r>
        <w:rPr>
          <w:rFonts w:ascii="Arial Black" w:hAnsi="Arial Black" w:cs="Arial"/>
          <w:sz w:val="24"/>
          <w:szCs w:val="24"/>
        </w:rPr>
        <w:lastRenderedPageBreak/>
        <w:t>1</w:t>
      </w:r>
      <w:r w:rsidR="00730866">
        <w:rPr>
          <w:rFonts w:ascii="Arial Black" w:hAnsi="Arial Black" w:cs="Arial"/>
          <w:sz w:val="24"/>
          <w:szCs w:val="24"/>
        </w:rPr>
        <w:t>7</w:t>
      </w:r>
      <w:r>
        <w:rPr>
          <w:rFonts w:ascii="Arial Black" w:hAnsi="Arial Black" w:cs="Arial"/>
          <w:sz w:val="24"/>
          <w:szCs w:val="24"/>
        </w:rPr>
        <w:t>.</w:t>
      </w:r>
      <w:r>
        <w:rPr>
          <w:rFonts w:ascii="Arial Black" w:hAnsi="Arial Black" w:cs="Arial"/>
          <w:sz w:val="24"/>
          <w:szCs w:val="24"/>
        </w:rPr>
        <w:tab/>
      </w:r>
      <w:r w:rsidR="005F0E2D" w:rsidRPr="001C2D42">
        <w:rPr>
          <w:rFonts w:ascii="Arial Black" w:hAnsi="Arial Black" w:cs="Arial"/>
          <w:sz w:val="24"/>
          <w:szCs w:val="24"/>
        </w:rPr>
        <w:t>BANK RECONCILIATION STATEMENT</w:t>
      </w:r>
      <w:r w:rsidR="003F121C">
        <w:rPr>
          <w:rFonts w:ascii="Arial Black" w:hAnsi="Arial Black" w:cs="Arial"/>
          <w:sz w:val="24"/>
          <w:szCs w:val="24"/>
        </w:rPr>
        <w:t xml:space="preserve">    </w:t>
      </w:r>
      <w:r w:rsidR="00730866">
        <w:rPr>
          <w:rFonts w:ascii="Arial Black" w:hAnsi="Arial Black" w:cs="Arial"/>
          <w:sz w:val="24"/>
          <w:szCs w:val="24"/>
        </w:rPr>
        <w:t>3</w:t>
      </w:r>
      <w:r w:rsidR="00AC7387">
        <w:rPr>
          <w:rFonts w:ascii="Arial Black" w:hAnsi="Arial Black" w:cs="Arial"/>
          <w:sz w:val="24"/>
          <w:szCs w:val="24"/>
        </w:rPr>
        <w:t>0</w:t>
      </w:r>
      <w:r w:rsidR="00AC7387" w:rsidRPr="00AC7387">
        <w:rPr>
          <w:rFonts w:ascii="Arial Black" w:hAnsi="Arial Black" w:cs="Arial"/>
          <w:sz w:val="24"/>
          <w:szCs w:val="24"/>
          <w:vertAlign w:val="superscript"/>
        </w:rPr>
        <w:t>th</w:t>
      </w:r>
      <w:r w:rsidR="00AC7387">
        <w:rPr>
          <w:rFonts w:ascii="Arial Black" w:hAnsi="Arial Black" w:cs="Arial"/>
          <w:sz w:val="24"/>
          <w:szCs w:val="24"/>
        </w:rPr>
        <w:t xml:space="preserve"> </w:t>
      </w:r>
      <w:r w:rsidR="00730866">
        <w:rPr>
          <w:rFonts w:ascii="Arial Black" w:hAnsi="Arial Black" w:cs="Arial"/>
          <w:sz w:val="24"/>
          <w:szCs w:val="24"/>
        </w:rPr>
        <w:t xml:space="preserve">June and </w:t>
      </w:r>
      <w:r w:rsidR="00B24343" w:rsidRPr="001C2D42">
        <w:rPr>
          <w:rFonts w:ascii="Arial Black" w:hAnsi="Arial Black" w:cs="Arial"/>
          <w:sz w:val="24"/>
          <w:szCs w:val="24"/>
        </w:rPr>
        <w:t>3</w:t>
      </w:r>
      <w:r w:rsidR="00C8776F" w:rsidRPr="001C2D42">
        <w:rPr>
          <w:rFonts w:ascii="Arial Black" w:hAnsi="Arial Black" w:cs="Arial"/>
          <w:sz w:val="24"/>
          <w:szCs w:val="24"/>
        </w:rPr>
        <w:t>1</w:t>
      </w:r>
      <w:r w:rsidR="00C8776F" w:rsidRPr="001C2D42">
        <w:rPr>
          <w:rFonts w:ascii="Arial Black" w:hAnsi="Arial Black" w:cs="Arial"/>
          <w:sz w:val="24"/>
          <w:szCs w:val="24"/>
          <w:vertAlign w:val="superscript"/>
        </w:rPr>
        <w:t>st</w:t>
      </w:r>
      <w:r w:rsidR="00C8776F" w:rsidRPr="001C2D42">
        <w:rPr>
          <w:rFonts w:ascii="Arial Black" w:hAnsi="Arial Black" w:cs="Arial"/>
          <w:sz w:val="24"/>
          <w:szCs w:val="24"/>
        </w:rPr>
        <w:t xml:space="preserve"> </w:t>
      </w:r>
      <w:r w:rsidR="00B44023">
        <w:rPr>
          <w:rFonts w:ascii="Arial Black" w:hAnsi="Arial Black" w:cs="Arial"/>
          <w:sz w:val="24"/>
          <w:szCs w:val="24"/>
        </w:rPr>
        <w:t>July</w:t>
      </w:r>
      <w:r w:rsidR="00730866">
        <w:rPr>
          <w:rFonts w:ascii="Arial Black" w:hAnsi="Arial Black" w:cs="Arial"/>
          <w:sz w:val="24"/>
          <w:szCs w:val="24"/>
        </w:rPr>
        <w:t xml:space="preserve"> 2021</w:t>
      </w:r>
    </w:p>
    <w:p w14:paraId="55E158B2" w14:textId="3C8231E3" w:rsidR="00E55572" w:rsidRPr="00A55378" w:rsidRDefault="003F121C" w:rsidP="00B44023">
      <w:pPr>
        <w:pStyle w:val="NoSpacing"/>
        <w:ind w:left="720"/>
        <w:rPr>
          <w:rFonts w:ascii="Arial" w:hAnsi="Arial" w:cs="Arial"/>
          <w:sz w:val="24"/>
          <w:szCs w:val="24"/>
        </w:rPr>
      </w:pPr>
      <w:r>
        <w:rPr>
          <w:rFonts w:ascii="Arial" w:hAnsi="Arial" w:cs="Arial"/>
          <w:sz w:val="24"/>
          <w:szCs w:val="24"/>
        </w:rPr>
        <w:t xml:space="preserve">To receive and consider the </w:t>
      </w:r>
      <w:r w:rsidR="00054790" w:rsidRPr="00A55378">
        <w:rPr>
          <w:rFonts w:ascii="Arial" w:hAnsi="Arial" w:cs="Arial"/>
          <w:sz w:val="24"/>
          <w:szCs w:val="24"/>
        </w:rPr>
        <w:t>bank reconciliation statement</w:t>
      </w:r>
      <w:r w:rsidR="005F0E2D" w:rsidRPr="00A55378">
        <w:rPr>
          <w:rFonts w:ascii="Arial" w:hAnsi="Arial" w:cs="Arial"/>
          <w:sz w:val="24"/>
          <w:szCs w:val="24"/>
        </w:rPr>
        <w:t xml:space="preserve"> for the above per</w:t>
      </w:r>
      <w:r>
        <w:rPr>
          <w:rFonts w:ascii="Arial" w:hAnsi="Arial" w:cs="Arial"/>
          <w:sz w:val="24"/>
          <w:szCs w:val="24"/>
        </w:rPr>
        <w:t>iod</w:t>
      </w:r>
      <w:r w:rsidR="00B44023">
        <w:rPr>
          <w:rFonts w:ascii="Arial" w:hAnsi="Arial" w:cs="Arial"/>
          <w:sz w:val="24"/>
          <w:szCs w:val="24"/>
        </w:rPr>
        <w:t>s</w:t>
      </w:r>
      <w:r>
        <w:rPr>
          <w:rFonts w:ascii="Arial" w:hAnsi="Arial" w:cs="Arial"/>
          <w:sz w:val="24"/>
          <w:szCs w:val="24"/>
        </w:rPr>
        <w:t xml:space="preserve"> </w:t>
      </w:r>
      <w:r w:rsidR="00A55378">
        <w:rPr>
          <w:rFonts w:ascii="Arial" w:hAnsi="Arial" w:cs="Arial"/>
          <w:sz w:val="24"/>
          <w:szCs w:val="24"/>
        </w:rPr>
        <w:t>for approval.</w:t>
      </w:r>
      <w:r w:rsidR="00680FF8">
        <w:rPr>
          <w:rFonts w:ascii="Arial" w:hAnsi="Arial" w:cs="Arial"/>
          <w:sz w:val="24"/>
          <w:szCs w:val="24"/>
        </w:rPr>
        <w:t xml:space="preserve">   </w:t>
      </w:r>
    </w:p>
    <w:p w14:paraId="5AC4117E" w14:textId="77777777" w:rsidR="001A78C5" w:rsidRPr="001A78C5" w:rsidRDefault="001A78C5" w:rsidP="004737BB">
      <w:pPr>
        <w:pStyle w:val="NoSpacing"/>
        <w:rPr>
          <w:rFonts w:ascii="Arial" w:hAnsi="Arial" w:cs="Arial"/>
          <w:sz w:val="36"/>
          <w:szCs w:val="36"/>
        </w:rPr>
      </w:pPr>
    </w:p>
    <w:p w14:paraId="4B9EDD04" w14:textId="7A7AC3C9" w:rsidR="0085772F" w:rsidRPr="00730866" w:rsidRDefault="00EB4B38" w:rsidP="00730866">
      <w:pPr>
        <w:pStyle w:val="NoSpacing"/>
        <w:ind w:left="720" w:hanging="720"/>
        <w:rPr>
          <w:rFonts w:ascii="Arial Black" w:hAnsi="Arial Black" w:cs="Arial"/>
          <w:sz w:val="24"/>
          <w:szCs w:val="24"/>
        </w:rPr>
      </w:pPr>
      <w:r>
        <w:rPr>
          <w:rFonts w:ascii="Arial Black" w:hAnsi="Arial Black"/>
          <w:sz w:val="24"/>
          <w:szCs w:val="24"/>
        </w:rPr>
        <w:t>1</w:t>
      </w:r>
      <w:r w:rsidR="00730866">
        <w:rPr>
          <w:rFonts w:ascii="Arial Black" w:hAnsi="Arial Black"/>
          <w:sz w:val="24"/>
          <w:szCs w:val="24"/>
        </w:rPr>
        <w:t>8</w:t>
      </w:r>
      <w:r w:rsidR="004737BB" w:rsidRPr="004737BB">
        <w:rPr>
          <w:rFonts w:ascii="Arial Black" w:hAnsi="Arial Black"/>
          <w:sz w:val="24"/>
          <w:szCs w:val="24"/>
        </w:rPr>
        <w:t>.</w:t>
      </w:r>
      <w:r w:rsidR="004737BB" w:rsidRPr="004737BB">
        <w:rPr>
          <w:rFonts w:ascii="Arial Black" w:hAnsi="Arial Black"/>
          <w:sz w:val="24"/>
          <w:szCs w:val="24"/>
        </w:rPr>
        <w:tab/>
      </w:r>
      <w:r w:rsidR="00B44023">
        <w:rPr>
          <w:rFonts w:ascii="Arial Black" w:hAnsi="Arial Black"/>
          <w:sz w:val="24"/>
          <w:szCs w:val="24"/>
        </w:rPr>
        <w:t>INCOME AND EXPENDITURE ANALYSIS</w:t>
      </w:r>
      <w:r w:rsidR="004737BB" w:rsidRPr="004737BB">
        <w:rPr>
          <w:rFonts w:ascii="Arial Black" w:hAnsi="Arial Black"/>
          <w:sz w:val="24"/>
          <w:szCs w:val="24"/>
        </w:rPr>
        <w:t xml:space="preserve"> – </w:t>
      </w:r>
      <w:r w:rsidR="00730866">
        <w:rPr>
          <w:rFonts w:ascii="Arial Black" w:hAnsi="Arial Black" w:cs="Arial"/>
          <w:sz w:val="24"/>
          <w:szCs w:val="24"/>
        </w:rPr>
        <w:t>3</w:t>
      </w:r>
      <w:r w:rsidR="00AC7387">
        <w:rPr>
          <w:rFonts w:ascii="Arial Black" w:hAnsi="Arial Black" w:cs="Arial"/>
          <w:sz w:val="24"/>
          <w:szCs w:val="24"/>
        </w:rPr>
        <w:t>0</w:t>
      </w:r>
      <w:r w:rsidR="00AC7387">
        <w:rPr>
          <w:rFonts w:ascii="Arial Black" w:hAnsi="Arial Black" w:cs="Arial"/>
          <w:sz w:val="24"/>
          <w:szCs w:val="24"/>
          <w:vertAlign w:val="superscript"/>
        </w:rPr>
        <w:t>th</w:t>
      </w:r>
      <w:r w:rsidR="00730866">
        <w:rPr>
          <w:rFonts w:ascii="Arial Black" w:hAnsi="Arial Black" w:cs="Arial"/>
          <w:sz w:val="24"/>
          <w:szCs w:val="24"/>
        </w:rPr>
        <w:t xml:space="preserve"> June and </w:t>
      </w:r>
      <w:r w:rsidR="00730866" w:rsidRPr="001C2D42">
        <w:rPr>
          <w:rFonts w:ascii="Arial Black" w:hAnsi="Arial Black" w:cs="Arial"/>
          <w:sz w:val="24"/>
          <w:szCs w:val="24"/>
        </w:rPr>
        <w:t>31</w:t>
      </w:r>
      <w:r w:rsidR="00730866" w:rsidRPr="001C2D42">
        <w:rPr>
          <w:rFonts w:ascii="Arial Black" w:hAnsi="Arial Black" w:cs="Arial"/>
          <w:sz w:val="24"/>
          <w:szCs w:val="24"/>
          <w:vertAlign w:val="superscript"/>
        </w:rPr>
        <w:t>st</w:t>
      </w:r>
      <w:r w:rsidR="00730866" w:rsidRPr="001C2D42">
        <w:rPr>
          <w:rFonts w:ascii="Arial Black" w:hAnsi="Arial Black" w:cs="Arial"/>
          <w:sz w:val="24"/>
          <w:szCs w:val="24"/>
        </w:rPr>
        <w:t xml:space="preserve"> </w:t>
      </w:r>
      <w:r w:rsidR="00730866">
        <w:rPr>
          <w:rFonts w:ascii="Arial Black" w:hAnsi="Arial Black" w:cs="Arial"/>
          <w:sz w:val="24"/>
          <w:szCs w:val="24"/>
        </w:rPr>
        <w:t xml:space="preserve">July </w:t>
      </w:r>
      <w:r w:rsidR="00730866" w:rsidRPr="001C2D42">
        <w:rPr>
          <w:rFonts w:ascii="Arial Black" w:hAnsi="Arial Black" w:cs="Arial"/>
          <w:sz w:val="24"/>
          <w:szCs w:val="24"/>
        </w:rPr>
        <w:t>202</w:t>
      </w:r>
      <w:r w:rsidR="00730866">
        <w:rPr>
          <w:rFonts w:ascii="Arial Black" w:hAnsi="Arial Black" w:cs="Arial"/>
          <w:sz w:val="24"/>
          <w:szCs w:val="24"/>
        </w:rPr>
        <w:t>1.</w:t>
      </w:r>
    </w:p>
    <w:p w14:paraId="05DC9F02" w14:textId="1682D2F5" w:rsidR="00730866" w:rsidRPr="00A55378" w:rsidRDefault="00730866" w:rsidP="00730866">
      <w:pPr>
        <w:pStyle w:val="NoSpacing"/>
        <w:ind w:left="720"/>
        <w:rPr>
          <w:rFonts w:ascii="Arial" w:hAnsi="Arial" w:cs="Arial"/>
          <w:sz w:val="24"/>
          <w:szCs w:val="24"/>
        </w:rPr>
      </w:pPr>
      <w:r>
        <w:rPr>
          <w:rFonts w:ascii="Arial" w:hAnsi="Arial" w:cs="Arial"/>
          <w:sz w:val="24"/>
          <w:szCs w:val="24"/>
        </w:rPr>
        <w:t>To receive and consider the Income and Expenditure Analysis</w:t>
      </w:r>
      <w:r w:rsidRPr="00A55378">
        <w:rPr>
          <w:rFonts w:ascii="Arial" w:hAnsi="Arial" w:cs="Arial"/>
          <w:sz w:val="24"/>
          <w:szCs w:val="24"/>
        </w:rPr>
        <w:t xml:space="preserve"> for the above per</w:t>
      </w:r>
      <w:r>
        <w:rPr>
          <w:rFonts w:ascii="Arial" w:hAnsi="Arial" w:cs="Arial"/>
          <w:sz w:val="24"/>
          <w:szCs w:val="24"/>
        </w:rPr>
        <w:t xml:space="preserve">iods for approval.   </w:t>
      </w:r>
    </w:p>
    <w:p w14:paraId="45D4D078" w14:textId="5CC929E1" w:rsidR="004737BB" w:rsidRPr="00730866" w:rsidRDefault="004737BB" w:rsidP="00730866">
      <w:pPr>
        <w:pStyle w:val="NoSpacing"/>
        <w:rPr>
          <w:rFonts w:ascii="Arial" w:hAnsi="Arial"/>
          <w:sz w:val="36"/>
          <w:szCs w:val="36"/>
        </w:rPr>
      </w:pPr>
    </w:p>
    <w:p w14:paraId="6E077C3F" w14:textId="64BC718D" w:rsidR="00881A61" w:rsidRPr="00E32FE9" w:rsidRDefault="00D06B07" w:rsidP="00881A61">
      <w:pPr>
        <w:pStyle w:val="NoSpacing"/>
        <w:rPr>
          <w:rFonts w:ascii="Arial Black" w:hAnsi="Arial Black"/>
          <w:sz w:val="24"/>
          <w:szCs w:val="24"/>
        </w:rPr>
      </w:pPr>
      <w:r>
        <w:rPr>
          <w:rFonts w:ascii="Arial Black" w:hAnsi="Arial Black" w:cs="Arial"/>
          <w:sz w:val="24"/>
          <w:szCs w:val="24"/>
        </w:rPr>
        <w:t>1</w:t>
      </w:r>
      <w:r w:rsidR="00730866">
        <w:rPr>
          <w:rFonts w:ascii="Arial Black" w:hAnsi="Arial Black" w:cs="Arial"/>
          <w:sz w:val="24"/>
          <w:szCs w:val="24"/>
        </w:rPr>
        <w:t>9</w:t>
      </w:r>
      <w:r w:rsidR="00881A61" w:rsidRPr="00AC72C1">
        <w:rPr>
          <w:rFonts w:ascii="Arial Black" w:hAnsi="Arial Black" w:cs="Arial"/>
          <w:sz w:val="24"/>
          <w:szCs w:val="24"/>
        </w:rPr>
        <w:t>.</w:t>
      </w:r>
      <w:r w:rsidR="00881A61">
        <w:rPr>
          <w:rFonts w:ascii="Arial" w:hAnsi="Arial" w:cs="Arial"/>
          <w:sz w:val="24"/>
          <w:szCs w:val="24"/>
        </w:rPr>
        <w:tab/>
      </w:r>
      <w:bookmarkStart w:id="2" w:name="_Hlk75837309"/>
      <w:r w:rsidR="00881A61" w:rsidRPr="00E32FE9">
        <w:rPr>
          <w:rFonts w:ascii="Arial Black" w:hAnsi="Arial Black"/>
          <w:sz w:val="24"/>
          <w:szCs w:val="24"/>
        </w:rPr>
        <w:t>EXCLUSION OF PRESS AND PUBLIC</w:t>
      </w:r>
      <w:bookmarkEnd w:id="2"/>
    </w:p>
    <w:p w14:paraId="3036803D" w14:textId="1D096967" w:rsidR="00881A61" w:rsidRPr="00E32FE9" w:rsidRDefault="00881A61" w:rsidP="00881A61">
      <w:pPr>
        <w:pStyle w:val="NoSpacing"/>
        <w:ind w:left="720"/>
        <w:rPr>
          <w:rFonts w:ascii="Arial" w:hAnsi="Arial" w:cs="Arial"/>
          <w:sz w:val="24"/>
          <w:szCs w:val="24"/>
        </w:rPr>
      </w:pPr>
      <w:r w:rsidRPr="00E32FE9">
        <w:rPr>
          <w:rFonts w:ascii="Arial" w:hAnsi="Arial" w:cs="Arial"/>
          <w:sz w:val="24"/>
          <w:szCs w:val="24"/>
        </w:rPr>
        <w:t xml:space="preserve">To consider excluding the public and press from the meeting during consideration of Item </w:t>
      </w:r>
      <w:r>
        <w:rPr>
          <w:rFonts w:ascii="Arial" w:hAnsi="Arial" w:cs="Arial"/>
          <w:sz w:val="24"/>
          <w:szCs w:val="24"/>
        </w:rPr>
        <w:t>2</w:t>
      </w:r>
      <w:r w:rsidR="006F78DA">
        <w:rPr>
          <w:rFonts w:ascii="Arial" w:hAnsi="Arial" w:cs="Arial"/>
          <w:sz w:val="24"/>
          <w:szCs w:val="24"/>
        </w:rPr>
        <w:t>0//</w:t>
      </w:r>
      <w:r w:rsidRPr="00E32FE9">
        <w:rPr>
          <w:rFonts w:ascii="Arial" w:hAnsi="Arial" w:cs="Arial"/>
          <w:sz w:val="24"/>
          <w:szCs w:val="24"/>
        </w:rPr>
        <w:t xml:space="preserve"> of this agenda on the grounds that it contains information relating to individuals. This information is classed as exempt under Paragraphs 1 &amp; 2 of Schedule 12A to Section 100A of the Local Government Act 1972, </w:t>
      </w:r>
      <w:r w:rsidRPr="00E32FE9">
        <w:rPr>
          <w:rFonts w:ascii="Arial" w:hAnsi="Arial" w:cs="Arial"/>
          <w:sz w:val="24"/>
          <w:szCs w:val="24"/>
          <w:lang w:val="en-US"/>
        </w:rPr>
        <w:t>as amended by the Local Government (Access to information) (Variation) Order 2006.</w:t>
      </w:r>
    </w:p>
    <w:p w14:paraId="35E267AC" w14:textId="77777777" w:rsidR="00881A61" w:rsidRPr="00AC72C1" w:rsidRDefault="00881A61" w:rsidP="00881A61">
      <w:pPr>
        <w:pStyle w:val="NoSpacing"/>
        <w:rPr>
          <w:rFonts w:ascii="Arial" w:hAnsi="Arial" w:cs="Arial"/>
          <w:sz w:val="36"/>
          <w:szCs w:val="36"/>
        </w:rPr>
      </w:pPr>
    </w:p>
    <w:p w14:paraId="49AFFE36" w14:textId="62272C1D" w:rsidR="00881A61" w:rsidRDefault="00730866" w:rsidP="00881A61">
      <w:pPr>
        <w:pStyle w:val="NoSpacing"/>
        <w:rPr>
          <w:rFonts w:ascii="Arial Black" w:hAnsi="Arial Black" w:cs="Arial"/>
          <w:sz w:val="24"/>
          <w:szCs w:val="24"/>
        </w:rPr>
      </w:pPr>
      <w:r>
        <w:rPr>
          <w:rFonts w:ascii="Arial Black" w:hAnsi="Arial Black" w:cs="Arial"/>
          <w:sz w:val="24"/>
          <w:szCs w:val="24"/>
        </w:rPr>
        <w:t>20</w:t>
      </w:r>
      <w:r w:rsidR="00881A61" w:rsidRPr="00AC72C1">
        <w:rPr>
          <w:rFonts w:ascii="Arial Black" w:hAnsi="Arial Black" w:cs="Arial"/>
          <w:sz w:val="24"/>
          <w:szCs w:val="24"/>
        </w:rPr>
        <w:t>.</w:t>
      </w:r>
      <w:r w:rsidR="00881A61">
        <w:rPr>
          <w:rFonts w:ascii="Arial" w:hAnsi="Arial" w:cs="Arial"/>
          <w:sz w:val="24"/>
          <w:szCs w:val="24"/>
        </w:rPr>
        <w:tab/>
      </w:r>
      <w:bookmarkStart w:id="3" w:name="_Hlk75837385"/>
      <w:r w:rsidR="00881A61">
        <w:rPr>
          <w:rFonts w:ascii="Arial Black" w:hAnsi="Arial Black" w:cs="Arial"/>
          <w:sz w:val="24"/>
          <w:szCs w:val="24"/>
        </w:rPr>
        <w:t>PARISH CLERK APPOINTMENT</w:t>
      </w:r>
      <w:bookmarkEnd w:id="3"/>
    </w:p>
    <w:p w14:paraId="7FB83774" w14:textId="03C06CFB" w:rsidR="00881A61" w:rsidRDefault="00881A61" w:rsidP="00881A61">
      <w:pPr>
        <w:pStyle w:val="NoSpacing"/>
        <w:ind w:firstLine="720"/>
        <w:rPr>
          <w:rFonts w:ascii="Arial Black" w:hAnsi="Arial Black" w:cs="Arial"/>
          <w:sz w:val="24"/>
          <w:szCs w:val="24"/>
        </w:rPr>
      </w:pPr>
      <w:r w:rsidRPr="000669C0">
        <w:rPr>
          <w:rFonts w:ascii="Arial" w:hAnsi="Arial" w:cs="Arial"/>
          <w:sz w:val="24"/>
          <w:szCs w:val="24"/>
        </w:rPr>
        <w:t xml:space="preserve">To consider the attached report of the </w:t>
      </w:r>
      <w:r>
        <w:rPr>
          <w:rFonts w:ascii="Arial" w:hAnsi="Arial" w:cs="Arial"/>
          <w:sz w:val="24"/>
          <w:szCs w:val="24"/>
        </w:rPr>
        <w:t>C</w:t>
      </w:r>
      <w:r w:rsidR="00730866">
        <w:rPr>
          <w:rFonts w:ascii="Arial" w:hAnsi="Arial" w:cs="Arial"/>
          <w:sz w:val="24"/>
          <w:szCs w:val="24"/>
        </w:rPr>
        <w:t>lerk</w:t>
      </w:r>
      <w:r>
        <w:rPr>
          <w:rFonts w:ascii="Arial" w:hAnsi="Arial" w:cs="Arial"/>
          <w:sz w:val="24"/>
          <w:szCs w:val="24"/>
        </w:rPr>
        <w:t>.</w:t>
      </w:r>
    </w:p>
    <w:p w14:paraId="50B637EC" w14:textId="77777777" w:rsidR="00881A61" w:rsidRPr="004737BB" w:rsidRDefault="00881A61" w:rsidP="00B44023">
      <w:pPr>
        <w:pStyle w:val="NoSpacing"/>
        <w:ind w:left="720"/>
        <w:rPr>
          <w:rFonts w:ascii="Arial" w:hAnsi="Arial"/>
          <w:sz w:val="24"/>
          <w:szCs w:val="24"/>
        </w:rPr>
      </w:pPr>
    </w:p>
    <w:sectPr w:rsidR="00881A61" w:rsidRPr="004737BB" w:rsidSect="001C2D4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4BC2" w14:textId="77777777" w:rsidR="00400F2B" w:rsidRDefault="00400F2B" w:rsidP="00022364">
      <w:pPr>
        <w:spacing w:after="0" w:line="240" w:lineRule="auto"/>
      </w:pPr>
      <w:r>
        <w:separator/>
      </w:r>
    </w:p>
  </w:endnote>
  <w:endnote w:type="continuationSeparator" w:id="0">
    <w:p w14:paraId="2E1C2E7B" w14:textId="77777777" w:rsidR="00400F2B" w:rsidRDefault="00400F2B" w:rsidP="0002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AEE9" w14:textId="77777777" w:rsidR="00AC1570" w:rsidRDefault="00AC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0470"/>
      <w:docPartObj>
        <w:docPartGallery w:val="Page Numbers (Bottom of Page)"/>
        <w:docPartUnique/>
      </w:docPartObj>
    </w:sdtPr>
    <w:sdtEndPr/>
    <w:sdtContent>
      <w:p w14:paraId="4D5CE3C8" w14:textId="77777777" w:rsidR="00AC1570" w:rsidRDefault="00AC1570">
        <w:pPr>
          <w:pStyle w:val="Footer"/>
          <w:jc w:val="center"/>
        </w:pPr>
        <w:r>
          <w:fldChar w:fldCharType="begin"/>
        </w:r>
        <w:r>
          <w:instrText xml:space="preserve"> PAGE   \* MERGEFORMAT </w:instrText>
        </w:r>
        <w:r>
          <w:fldChar w:fldCharType="separate"/>
        </w:r>
        <w:r w:rsidR="008213FC">
          <w:rPr>
            <w:noProof/>
          </w:rPr>
          <w:t>3</w:t>
        </w:r>
        <w:r>
          <w:rPr>
            <w:noProof/>
          </w:rPr>
          <w:fldChar w:fldCharType="end"/>
        </w:r>
      </w:p>
    </w:sdtContent>
  </w:sdt>
  <w:p w14:paraId="7F9B5F98" w14:textId="77777777" w:rsidR="00AC1570" w:rsidRDefault="00AC1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C0021" w14:textId="77777777" w:rsidR="00AC1570" w:rsidRDefault="00AC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4FE95" w14:textId="77777777" w:rsidR="00400F2B" w:rsidRDefault="00400F2B" w:rsidP="00022364">
      <w:pPr>
        <w:spacing w:after="0" w:line="240" w:lineRule="auto"/>
      </w:pPr>
      <w:r>
        <w:separator/>
      </w:r>
    </w:p>
  </w:footnote>
  <w:footnote w:type="continuationSeparator" w:id="0">
    <w:p w14:paraId="4F656244" w14:textId="77777777" w:rsidR="00400F2B" w:rsidRDefault="00400F2B" w:rsidP="0002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6FD1A" w14:textId="77777777" w:rsidR="00AC1570" w:rsidRDefault="00AC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DAA3" w14:textId="77777777" w:rsidR="00AC1570" w:rsidRDefault="00AC1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0A6A" w14:textId="77777777" w:rsidR="00AC1570" w:rsidRDefault="00AC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A62"/>
    <w:multiLevelType w:val="hybridMultilevel"/>
    <w:tmpl w:val="555AB218"/>
    <w:lvl w:ilvl="0" w:tplc="7A241C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70E7B"/>
    <w:multiLevelType w:val="hybridMultilevel"/>
    <w:tmpl w:val="FF74A1D2"/>
    <w:lvl w:ilvl="0" w:tplc="43A441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F4A53"/>
    <w:multiLevelType w:val="hybridMultilevel"/>
    <w:tmpl w:val="9C58767A"/>
    <w:lvl w:ilvl="0" w:tplc="A0460A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A7B4F"/>
    <w:multiLevelType w:val="hybridMultilevel"/>
    <w:tmpl w:val="8E7A6904"/>
    <w:lvl w:ilvl="0" w:tplc="9342E6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0E336CD7"/>
    <w:multiLevelType w:val="hybridMultilevel"/>
    <w:tmpl w:val="55E49638"/>
    <w:lvl w:ilvl="0" w:tplc="BBB6A96E">
      <w:start w:val="12"/>
      <w:numFmt w:val="decimal"/>
      <w:lvlText w:val="%1."/>
      <w:lvlJc w:val="left"/>
      <w:pPr>
        <w:ind w:left="756" w:hanging="396"/>
      </w:pPr>
      <w:rPr>
        <w:rFonts w:ascii="Arial Black" w:hAnsi="Arial Black"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47D52"/>
    <w:multiLevelType w:val="hybridMultilevel"/>
    <w:tmpl w:val="FF0ADA54"/>
    <w:lvl w:ilvl="0" w:tplc="AD424E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D735E"/>
    <w:multiLevelType w:val="hybridMultilevel"/>
    <w:tmpl w:val="2FB6A644"/>
    <w:lvl w:ilvl="0" w:tplc="0F6623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406AA"/>
    <w:multiLevelType w:val="hybridMultilevel"/>
    <w:tmpl w:val="A7644678"/>
    <w:lvl w:ilvl="0" w:tplc="68E241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F73BC"/>
    <w:multiLevelType w:val="hybridMultilevel"/>
    <w:tmpl w:val="35FA2602"/>
    <w:lvl w:ilvl="0" w:tplc="5A584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35DA9"/>
    <w:multiLevelType w:val="hybridMultilevel"/>
    <w:tmpl w:val="7ACE985C"/>
    <w:lvl w:ilvl="0" w:tplc="CBD096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2714B8"/>
    <w:multiLevelType w:val="hybridMultilevel"/>
    <w:tmpl w:val="0A129F2A"/>
    <w:lvl w:ilvl="0" w:tplc="42B8F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55090"/>
    <w:multiLevelType w:val="hybridMultilevel"/>
    <w:tmpl w:val="2E9691DC"/>
    <w:lvl w:ilvl="0" w:tplc="14AC92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607AA"/>
    <w:multiLevelType w:val="hybridMultilevel"/>
    <w:tmpl w:val="BD88C2CA"/>
    <w:lvl w:ilvl="0" w:tplc="A73C41F4">
      <w:start w:val="5"/>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566E70"/>
    <w:multiLevelType w:val="hybridMultilevel"/>
    <w:tmpl w:val="6AB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F750B"/>
    <w:multiLevelType w:val="hybridMultilevel"/>
    <w:tmpl w:val="A39E7686"/>
    <w:lvl w:ilvl="0" w:tplc="20C8213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271511FD"/>
    <w:multiLevelType w:val="hybridMultilevel"/>
    <w:tmpl w:val="5AF0046A"/>
    <w:lvl w:ilvl="0" w:tplc="9C4C7BCE">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5512C"/>
    <w:multiLevelType w:val="hybridMultilevel"/>
    <w:tmpl w:val="CCC2A5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585BBD"/>
    <w:multiLevelType w:val="hybridMultilevel"/>
    <w:tmpl w:val="13ECA066"/>
    <w:lvl w:ilvl="0" w:tplc="1430E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771D49"/>
    <w:multiLevelType w:val="hybridMultilevel"/>
    <w:tmpl w:val="9306D2F6"/>
    <w:lvl w:ilvl="0" w:tplc="C18CA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506D14"/>
    <w:multiLevelType w:val="hybridMultilevel"/>
    <w:tmpl w:val="FEF484AC"/>
    <w:lvl w:ilvl="0" w:tplc="BC2C5C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F3484"/>
    <w:multiLevelType w:val="hybridMultilevel"/>
    <w:tmpl w:val="799244F0"/>
    <w:lvl w:ilvl="0" w:tplc="1BD88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F2E01"/>
    <w:multiLevelType w:val="hybridMultilevel"/>
    <w:tmpl w:val="BCCC721A"/>
    <w:lvl w:ilvl="0" w:tplc="DD9669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29688D"/>
    <w:multiLevelType w:val="hybridMultilevel"/>
    <w:tmpl w:val="9DF42E7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A2EB5"/>
    <w:multiLevelType w:val="hybridMultilevel"/>
    <w:tmpl w:val="5240E92A"/>
    <w:lvl w:ilvl="0" w:tplc="E49A8836">
      <w:start w:val="1"/>
      <w:numFmt w:val="lowerRoman"/>
      <w:lvlText w:val="%1)"/>
      <w:lvlJc w:val="left"/>
      <w:pPr>
        <w:ind w:left="2160" w:hanging="72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D924AFE"/>
    <w:multiLevelType w:val="hybridMultilevel"/>
    <w:tmpl w:val="0A70ACD4"/>
    <w:lvl w:ilvl="0" w:tplc="E49A883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E43EB5"/>
    <w:multiLevelType w:val="hybridMultilevel"/>
    <w:tmpl w:val="CCB284A4"/>
    <w:lvl w:ilvl="0" w:tplc="D2A0DF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60F23"/>
    <w:multiLevelType w:val="hybridMultilevel"/>
    <w:tmpl w:val="81922C6E"/>
    <w:lvl w:ilvl="0" w:tplc="2654B5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A39E7"/>
    <w:multiLevelType w:val="hybridMultilevel"/>
    <w:tmpl w:val="940AE768"/>
    <w:lvl w:ilvl="0" w:tplc="0C881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5E3DBA"/>
    <w:multiLevelType w:val="hybridMultilevel"/>
    <w:tmpl w:val="43AEF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05BBA"/>
    <w:multiLevelType w:val="hybridMultilevel"/>
    <w:tmpl w:val="1D325FEC"/>
    <w:lvl w:ilvl="0" w:tplc="9EAEE3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42950"/>
    <w:multiLevelType w:val="hybridMultilevel"/>
    <w:tmpl w:val="FC76C9C4"/>
    <w:lvl w:ilvl="0" w:tplc="1898EE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412654"/>
    <w:multiLevelType w:val="hybridMultilevel"/>
    <w:tmpl w:val="8A08E66A"/>
    <w:lvl w:ilvl="0" w:tplc="1D4094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853B1"/>
    <w:multiLevelType w:val="hybridMultilevel"/>
    <w:tmpl w:val="19FC2412"/>
    <w:lvl w:ilvl="0" w:tplc="0F5A66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5003D7"/>
    <w:multiLevelType w:val="hybridMultilevel"/>
    <w:tmpl w:val="0DB88C04"/>
    <w:lvl w:ilvl="0" w:tplc="D384101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BF87CA7"/>
    <w:multiLevelType w:val="hybridMultilevel"/>
    <w:tmpl w:val="E9FE343A"/>
    <w:lvl w:ilvl="0" w:tplc="48009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7F1E3F"/>
    <w:multiLevelType w:val="hybridMultilevel"/>
    <w:tmpl w:val="FD7C114C"/>
    <w:lvl w:ilvl="0" w:tplc="E6560FA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AD3326"/>
    <w:multiLevelType w:val="hybridMultilevel"/>
    <w:tmpl w:val="AF1EACA6"/>
    <w:lvl w:ilvl="0" w:tplc="E2CAF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0660C0"/>
    <w:multiLevelType w:val="hybridMultilevel"/>
    <w:tmpl w:val="DF5EC17E"/>
    <w:lvl w:ilvl="0" w:tplc="73609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226BA1"/>
    <w:multiLevelType w:val="hybridMultilevel"/>
    <w:tmpl w:val="A3440A2A"/>
    <w:lvl w:ilvl="0" w:tplc="5B60F0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3F5641"/>
    <w:multiLevelType w:val="hybridMultilevel"/>
    <w:tmpl w:val="BC00C34A"/>
    <w:lvl w:ilvl="0" w:tplc="616E20FA">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913254"/>
    <w:multiLevelType w:val="hybridMultilevel"/>
    <w:tmpl w:val="511E3DE6"/>
    <w:lvl w:ilvl="0" w:tplc="190AEF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B96551"/>
    <w:multiLevelType w:val="hybridMultilevel"/>
    <w:tmpl w:val="829AF2A6"/>
    <w:lvl w:ilvl="0" w:tplc="E49A883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7A56D0"/>
    <w:multiLevelType w:val="hybridMultilevel"/>
    <w:tmpl w:val="2708C78E"/>
    <w:lvl w:ilvl="0" w:tplc="5E461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D27651"/>
    <w:multiLevelType w:val="hybridMultilevel"/>
    <w:tmpl w:val="FB1ADDEC"/>
    <w:lvl w:ilvl="0" w:tplc="A5D2E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205DA1"/>
    <w:multiLevelType w:val="hybridMultilevel"/>
    <w:tmpl w:val="A4DC0A74"/>
    <w:lvl w:ilvl="0" w:tplc="63A076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AE11B9"/>
    <w:multiLevelType w:val="hybridMultilevel"/>
    <w:tmpl w:val="326CBA08"/>
    <w:lvl w:ilvl="0" w:tplc="99886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726ED9"/>
    <w:multiLevelType w:val="hybridMultilevel"/>
    <w:tmpl w:val="5FA849FA"/>
    <w:lvl w:ilvl="0" w:tplc="73ECB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C7363D"/>
    <w:multiLevelType w:val="hybridMultilevel"/>
    <w:tmpl w:val="6F28B93E"/>
    <w:lvl w:ilvl="0" w:tplc="8BF809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7749E3"/>
    <w:multiLevelType w:val="hybridMultilevel"/>
    <w:tmpl w:val="034A9B1E"/>
    <w:lvl w:ilvl="0" w:tplc="5082E160">
      <w:start w:val="1"/>
      <w:numFmt w:val="decimal"/>
      <w:lvlText w:val="%1."/>
      <w:lvlJc w:val="left"/>
      <w:pPr>
        <w:ind w:left="720" w:hanging="360"/>
      </w:pPr>
      <w:rPr>
        <w:rFonts w:ascii="Arial Black" w:hAnsi="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675891"/>
    <w:multiLevelType w:val="hybridMultilevel"/>
    <w:tmpl w:val="62246AF4"/>
    <w:lvl w:ilvl="0" w:tplc="0AAA8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21"/>
  </w:num>
  <w:num w:numId="5">
    <w:abstractNumId w:val="17"/>
  </w:num>
  <w:num w:numId="6">
    <w:abstractNumId w:val="42"/>
  </w:num>
  <w:num w:numId="7">
    <w:abstractNumId w:val="46"/>
  </w:num>
  <w:num w:numId="8">
    <w:abstractNumId w:val="25"/>
  </w:num>
  <w:num w:numId="9">
    <w:abstractNumId w:val="6"/>
  </w:num>
  <w:num w:numId="10">
    <w:abstractNumId w:val="44"/>
  </w:num>
  <w:num w:numId="11">
    <w:abstractNumId w:val="40"/>
  </w:num>
  <w:num w:numId="12">
    <w:abstractNumId w:val="37"/>
  </w:num>
  <w:num w:numId="13">
    <w:abstractNumId w:val="30"/>
  </w:num>
  <w:num w:numId="14">
    <w:abstractNumId w:val="36"/>
  </w:num>
  <w:num w:numId="15">
    <w:abstractNumId w:val="3"/>
  </w:num>
  <w:num w:numId="16">
    <w:abstractNumId w:val="18"/>
  </w:num>
  <w:num w:numId="17">
    <w:abstractNumId w:val="1"/>
  </w:num>
  <w:num w:numId="18">
    <w:abstractNumId w:val="47"/>
  </w:num>
  <w:num w:numId="19">
    <w:abstractNumId w:val="19"/>
  </w:num>
  <w:num w:numId="20">
    <w:abstractNumId w:val="43"/>
  </w:num>
  <w:num w:numId="21">
    <w:abstractNumId w:val="8"/>
  </w:num>
  <w:num w:numId="22">
    <w:abstractNumId w:val="10"/>
  </w:num>
  <w:num w:numId="23">
    <w:abstractNumId w:val="26"/>
  </w:num>
  <w:num w:numId="24">
    <w:abstractNumId w:val="16"/>
  </w:num>
  <w:num w:numId="25">
    <w:abstractNumId w:val="15"/>
  </w:num>
  <w:num w:numId="26">
    <w:abstractNumId w:val="23"/>
  </w:num>
  <w:num w:numId="27">
    <w:abstractNumId w:val="24"/>
  </w:num>
  <w:num w:numId="28">
    <w:abstractNumId w:val="32"/>
  </w:num>
  <w:num w:numId="29">
    <w:abstractNumId w:val="11"/>
  </w:num>
  <w:num w:numId="30">
    <w:abstractNumId w:val="41"/>
  </w:num>
  <w:num w:numId="31">
    <w:abstractNumId w:val="31"/>
  </w:num>
  <w:num w:numId="32">
    <w:abstractNumId w:val="27"/>
  </w:num>
  <w:num w:numId="33">
    <w:abstractNumId w:val="0"/>
  </w:num>
  <w:num w:numId="34">
    <w:abstractNumId w:val="33"/>
  </w:num>
  <w:num w:numId="35">
    <w:abstractNumId w:val="38"/>
  </w:num>
  <w:num w:numId="36">
    <w:abstractNumId w:val="28"/>
  </w:num>
  <w:num w:numId="37">
    <w:abstractNumId w:val="49"/>
  </w:num>
  <w:num w:numId="38">
    <w:abstractNumId w:val="5"/>
  </w:num>
  <w:num w:numId="39">
    <w:abstractNumId w:val="45"/>
  </w:num>
  <w:num w:numId="40">
    <w:abstractNumId w:val="34"/>
  </w:num>
  <w:num w:numId="41">
    <w:abstractNumId w:val="22"/>
  </w:num>
  <w:num w:numId="42">
    <w:abstractNumId w:val="20"/>
  </w:num>
  <w:num w:numId="43">
    <w:abstractNumId w:val="13"/>
  </w:num>
  <w:num w:numId="44">
    <w:abstractNumId w:val="35"/>
  </w:num>
  <w:num w:numId="45">
    <w:abstractNumId w:val="48"/>
  </w:num>
  <w:num w:numId="46">
    <w:abstractNumId w:val="12"/>
  </w:num>
  <w:num w:numId="47">
    <w:abstractNumId w:val="4"/>
  </w:num>
  <w:num w:numId="48">
    <w:abstractNumId w:val="29"/>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9C"/>
    <w:rsid w:val="0000104C"/>
    <w:rsid w:val="00001195"/>
    <w:rsid w:val="00001202"/>
    <w:rsid w:val="00001E68"/>
    <w:rsid w:val="00002F12"/>
    <w:rsid w:val="00007700"/>
    <w:rsid w:val="00010957"/>
    <w:rsid w:val="000126BF"/>
    <w:rsid w:val="00013AAF"/>
    <w:rsid w:val="0001472B"/>
    <w:rsid w:val="000173F7"/>
    <w:rsid w:val="000175FD"/>
    <w:rsid w:val="00017BE3"/>
    <w:rsid w:val="00017CC4"/>
    <w:rsid w:val="00021691"/>
    <w:rsid w:val="00022364"/>
    <w:rsid w:val="00023E4F"/>
    <w:rsid w:val="00024111"/>
    <w:rsid w:val="00024B72"/>
    <w:rsid w:val="00025128"/>
    <w:rsid w:val="00025E8B"/>
    <w:rsid w:val="00026A57"/>
    <w:rsid w:val="000272C4"/>
    <w:rsid w:val="00030689"/>
    <w:rsid w:val="00030760"/>
    <w:rsid w:val="00034278"/>
    <w:rsid w:val="00035503"/>
    <w:rsid w:val="0003608B"/>
    <w:rsid w:val="00036129"/>
    <w:rsid w:val="000411F8"/>
    <w:rsid w:val="0004361E"/>
    <w:rsid w:val="00044D3A"/>
    <w:rsid w:val="000457E9"/>
    <w:rsid w:val="00046BFD"/>
    <w:rsid w:val="00046ED6"/>
    <w:rsid w:val="00047DFB"/>
    <w:rsid w:val="000509F3"/>
    <w:rsid w:val="000534E1"/>
    <w:rsid w:val="00054234"/>
    <w:rsid w:val="000546BC"/>
    <w:rsid w:val="00054790"/>
    <w:rsid w:val="000547A6"/>
    <w:rsid w:val="00054817"/>
    <w:rsid w:val="0005627B"/>
    <w:rsid w:val="00057B44"/>
    <w:rsid w:val="00060E3D"/>
    <w:rsid w:val="0006177B"/>
    <w:rsid w:val="00063B2B"/>
    <w:rsid w:val="00063F6A"/>
    <w:rsid w:val="000669C0"/>
    <w:rsid w:val="000708D9"/>
    <w:rsid w:val="000708E6"/>
    <w:rsid w:val="00070F90"/>
    <w:rsid w:val="00071325"/>
    <w:rsid w:val="00071D64"/>
    <w:rsid w:val="00081AAF"/>
    <w:rsid w:val="000822D1"/>
    <w:rsid w:val="00084871"/>
    <w:rsid w:val="000849BF"/>
    <w:rsid w:val="00086CF6"/>
    <w:rsid w:val="00087884"/>
    <w:rsid w:val="000878BD"/>
    <w:rsid w:val="000905A1"/>
    <w:rsid w:val="00090B7C"/>
    <w:rsid w:val="0009181E"/>
    <w:rsid w:val="000942E2"/>
    <w:rsid w:val="00096CD3"/>
    <w:rsid w:val="000A2CDA"/>
    <w:rsid w:val="000A5F13"/>
    <w:rsid w:val="000A6AEA"/>
    <w:rsid w:val="000A7964"/>
    <w:rsid w:val="000A7B51"/>
    <w:rsid w:val="000B0039"/>
    <w:rsid w:val="000B04A6"/>
    <w:rsid w:val="000B1020"/>
    <w:rsid w:val="000B139B"/>
    <w:rsid w:val="000B30E6"/>
    <w:rsid w:val="000B3716"/>
    <w:rsid w:val="000B3746"/>
    <w:rsid w:val="000B41F5"/>
    <w:rsid w:val="000B7C87"/>
    <w:rsid w:val="000C14FF"/>
    <w:rsid w:val="000C150E"/>
    <w:rsid w:val="000C1525"/>
    <w:rsid w:val="000C1673"/>
    <w:rsid w:val="000C2087"/>
    <w:rsid w:val="000C2717"/>
    <w:rsid w:val="000C2B83"/>
    <w:rsid w:val="000C2F21"/>
    <w:rsid w:val="000C3835"/>
    <w:rsid w:val="000C4327"/>
    <w:rsid w:val="000C6465"/>
    <w:rsid w:val="000C6FFD"/>
    <w:rsid w:val="000C74C3"/>
    <w:rsid w:val="000C7CAE"/>
    <w:rsid w:val="000D052E"/>
    <w:rsid w:val="000D148D"/>
    <w:rsid w:val="000D162F"/>
    <w:rsid w:val="000D250D"/>
    <w:rsid w:val="000D5304"/>
    <w:rsid w:val="000D76CF"/>
    <w:rsid w:val="000E14B8"/>
    <w:rsid w:val="000E1A54"/>
    <w:rsid w:val="000E347D"/>
    <w:rsid w:val="000E60AB"/>
    <w:rsid w:val="000E7882"/>
    <w:rsid w:val="000F02CB"/>
    <w:rsid w:val="000F2C90"/>
    <w:rsid w:val="000F3626"/>
    <w:rsid w:val="000F6F2D"/>
    <w:rsid w:val="000F7CB7"/>
    <w:rsid w:val="001022ED"/>
    <w:rsid w:val="00104E8C"/>
    <w:rsid w:val="001065DA"/>
    <w:rsid w:val="0011129C"/>
    <w:rsid w:val="001141D9"/>
    <w:rsid w:val="00114C39"/>
    <w:rsid w:val="00114E3C"/>
    <w:rsid w:val="00115E52"/>
    <w:rsid w:val="00115F8A"/>
    <w:rsid w:val="001200E5"/>
    <w:rsid w:val="0012021C"/>
    <w:rsid w:val="00120522"/>
    <w:rsid w:val="001207E5"/>
    <w:rsid w:val="00120CCD"/>
    <w:rsid w:val="00120D17"/>
    <w:rsid w:val="0012120A"/>
    <w:rsid w:val="00121AC2"/>
    <w:rsid w:val="00122E47"/>
    <w:rsid w:val="00123068"/>
    <w:rsid w:val="001242DE"/>
    <w:rsid w:val="00126B4B"/>
    <w:rsid w:val="0013021C"/>
    <w:rsid w:val="00130B73"/>
    <w:rsid w:val="00131497"/>
    <w:rsid w:val="001333C3"/>
    <w:rsid w:val="0014094F"/>
    <w:rsid w:val="001431B5"/>
    <w:rsid w:val="001437D8"/>
    <w:rsid w:val="00144302"/>
    <w:rsid w:val="001443D4"/>
    <w:rsid w:val="00144E60"/>
    <w:rsid w:val="00145E1A"/>
    <w:rsid w:val="001464C5"/>
    <w:rsid w:val="001500F0"/>
    <w:rsid w:val="00150540"/>
    <w:rsid w:val="0015221D"/>
    <w:rsid w:val="00153077"/>
    <w:rsid w:val="00153908"/>
    <w:rsid w:val="001556C0"/>
    <w:rsid w:val="0015583D"/>
    <w:rsid w:val="001569ED"/>
    <w:rsid w:val="0016108A"/>
    <w:rsid w:val="00162013"/>
    <w:rsid w:val="0016201B"/>
    <w:rsid w:val="00162354"/>
    <w:rsid w:val="00162558"/>
    <w:rsid w:val="00162B11"/>
    <w:rsid w:val="00162DCC"/>
    <w:rsid w:val="00165515"/>
    <w:rsid w:val="00165AFA"/>
    <w:rsid w:val="00167345"/>
    <w:rsid w:val="00167562"/>
    <w:rsid w:val="00171BE4"/>
    <w:rsid w:val="0017413C"/>
    <w:rsid w:val="00175375"/>
    <w:rsid w:val="00175ACF"/>
    <w:rsid w:val="00175E6B"/>
    <w:rsid w:val="0017623C"/>
    <w:rsid w:val="00177056"/>
    <w:rsid w:val="001771F4"/>
    <w:rsid w:val="0017734E"/>
    <w:rsid w:val="00177392"/>
    <w:rsid w:val="00177F43"/>
    <w:rsid w:val="0018012D"/>
    <w:rsid w:val="00180F8A"/>
    <w:rsid w:val="001819CD"/>
    <w:rsid w:val="00182026"/>
    <w:rsid w:val="001844C3"/>
    <w:rsid w:val="00185ED7"/>
    <w:rsid w:val="0018634D"/>
    <w:rsid w:val="00186CDC"/>
    <w:rsid w:val="00187DDA"/>
    <w:rsid w:val="00191391"/>
    <w:rsid w:val="00191609"/>
    <w:rsid w:val="001924A0"/>
    <w:rsid w:val="00192BF9"/>
    <w:rsid w:val="00192FF8"/>
    <w:rsid w:val="00193A4B"/>
    <w:rsid w:val="00193B70"/>
    <w:rsid w:val="00193D84"/>
    <w:rsid w:val="00194A36"/>
    <w:rsid w:val="001A0228"/>
    <w:rsid w:val="001A0E40"/>
    <w:rsid w:val="001A4710"/>
    <w:rsid w:val="001A5583"/>
    <w:rsid w:val="001A6D68"/>
    <w:rsid w:val="001A78C5"/>
    <w:rsid w:val="001B0B33"/>
    <w:rsid w:val="001B11D7"/>
    <w:rsid w:val="001B2205"/>
    <w:rsid w:val="001B2D3B"/>
    <w:rsid w:val="001B2EDE"/>
    <w:rsid w:val="001B3947"/>
    <w:rsid w:val="001B3F73"/>
    <w:rsid w:val="001B4F20"/>
    <w:rsid w:val="001B6083"/>
    <w:rsid w:val="001B7DA5"/>
    <w:rsid w:val="001C1C7D"/>
    <w:rsid w:val="001C22C3"/>
    <w:rsid w:val="001C261A"/>
    <w:rsid w:val="001C2D42"/>
    <w:rsid w:val="001C3C9B"/>
    <w:rsid w:val="001C5141"/>
    <w:rsid w:val="001C5998"/>
    <w:rsid w:val="001C63C8"/>
    <w:rsid w:val="001C67C5"/>
    <w:rsid w:val="001C70D1"/>
    <w:rsid w:val="001D088F"/>
    <w:rsid w:val="001D0D60"/>
    <w:rsid w:val="001D149C"/>
    <w:rsid w:val="001D16D6"/>
    <w:rsid w:val="001D22AB"/>
    <w:rsid w:val="001D22F1"/>
    <w:rsid w:val="001D2B13"/>
    <w:rsid w:val="001E1923"/>
    <w:rsid w:val="001E2C46"/>
    <w:rsid w:val="001E44E2"/>
    <w:rsid w:val="001E5479"/>
    <w:rsid w:val="001F6198"/>
    <w:rsid w:val="001F6DE6"/>
    <w:rsid w:val="001F72E0"/>
    <w:rsid w:val="001F7BCD"/>
    <w:rsid w:val="00200789"/>
    <w:rsid w:val="00200FAA"/>
    <w:rsid w:val="00202E55"/>
    <w:rsid w:val="00203379"/>
    <w:rsid w:val="00203702"/>
    <w:rsid w:val="00204F50"/>
    <w:rsid w:val="002056D9"/>
    <w:rsid w:val="00205C53"/>
    <w:rsid w:val="0020636F"/>
    <w:rsid w:val="00207824"/>
    <w:rsid w:val="002107A6"/>
    <w:rsid w:val="00210D3C"/>
    <w:rsid w:val="00210FA1"/>
    <w:rsid w:val="00211749"/>
    <w:rsid w:val="002117A3"/>
    <w:rsid w:val="0021258A"/>
    <w:rsid w:val="002128E5"/>
    <w:rsid w:val="00212D5B"/>
    <w:rsid w:val="002139BB"/>
    <w:rsid w:val="0021485B"/>
    <w:rsid w:val="00215469"/>
    <w:rsid w:val="00221A83"/>
    <w:rsid w:val="00223D1D"/>
    <w:rsid w:val="00223DCA"/>
    <w:rsid w:val="0022480D"/>
    <w:rsid w:val="00224E73"/>
    <w:rsid w:val="00225374"/>
    <w:rsid w:val="0023583A"/>
    <w:rsid w:val="00236917"/>
    <w:rsid w:val="002441C5"/>
    <w:rsid w:val="00251534"/>
    <w:rsid w:val="00251FA0"/>
    <w:rsid w:val="00252460"/>
    <w:rsid w:val="00252802"/>
    <w:rsid w:val="00252E1D"/>
    <w:rsid w:val="00252FAE"/>
    <w:rsid w:val="00253602"/>
    <w:rsid w:val="00256605"/>
    <w:rsid w:val="00260800"/>
    <w:rsid w:val="00265CA0"/>
    <w:rsid w:val="002677AE"/>
    <w:rsid w:val="0027062D"/>
    <w:rsid w:val="00270CE5"/>
    <w:rsid w:val="00271189"/>
    <w:rsid w:val="002714BF"/>
    <w:rsid w:val="00271888"/>
    <w:rsid w:val="00272691"/>
    <w:rsid w:val="0027443E"/>
    <w:rsid w:val="0027551A"/>
    <w:rsid w:val="00277001"/>
    <w:rsid w:val="00281163"/>
    <w:rsid w:val="00281C5F"/>
    <w:rsid w:val="0028346D"/>
    <w:rsid w:val="002835C7"/>
    <w:rsid w:val="002838F9"/>
    <w:rsid w:val="0028564C"/>
    <w:rsid w:val="00285D3A"/>
    <w:rsid w:val="002861DB"/>
    <w:rsid w:val="00286A97"/>
    <w:rsid w:val="00287D39"/>
    <w:rsid w:val="00292556"/>
    <w:rsid w:val="002929C5"/>
    <w:rsid w:val="0029337F"/>
    <w:rsid w:val="00296447"/>
    <w:rsid w:val="002A0F1A"/>
    <w:rsid w:val="002A14B5"/>
    <w:rsid w:val="002A1D8C"/>
    <w:rsid w:val="002A2968"/>
    <w:rsid w:val="002A2B8E"/>
    <w:rsid w:val="002A344B"/>
    <w:rsid w:val="002A4752"/>
    <w:rsid w:val="002A496B"/>
    <w:rsid w:val="002A64F3"/>
    <w:rsid w:val="002A74B8"/>
    <w:rsid w:val="002B0417"/>
    <w:rsid w:val="002B2E79"/>
    <w:rsid w:val="002B3727"/>
    <w:rsid w:val="002B38D5"/>
    <w:rsid w:val="002B56F4"/>
    <w:rsid w:val="002B57BD"/>
    <w:rsid w:val="002B5C39"/>
    <w:rsid w:val="002C1075"/>
    <w:rsid w:val="002C1DEE"/>
    <w:rsid w:val="002C3754"/>
    <w:rsid w:val="002C747A"/>
    <w:rsid w:val="002D0A89"/>
    <w:rsid w:val="002D0B9E"/>
    <w:rsid w:val="002D1884"/>
    <w:rsid w:val="002D2727"/>
    <w:rsid w:val="002D5FBA"/>
    <w:rsid w:val="002D7737"/>
    <w:rsid w:val="002E16FE"/>
    <w:rsid w:val="002E17F0"/>
    <w:rsid w:val="002E1CA3"/>
    <w:rsid w:val="002E21D4"/>
    <w:rsid w:val="002E2C3D"/>
    <w:rsid w:val="002E3666"/>
    <w:rsid w:val="002E47E1"/>
    <w:rsid w:val="002E4AEB"/>
    <w:rsid w:val="002E58C2"/>
    <w:rsid w:val="002E5BE7"/>
    <w:rsid w:val="002E65F3"/>
    <w:rsid w:val="002F0466"/>
    <w:rsid w:val="002F0688"/>
    <w:rsid w:val="002F1781"/>
    <w:rsid w:val="002F1B3B"/>
    <w:rsid w:val="002F1F59"/>
    <w:rsid w:val="002F5769"/>
    <w:rsid w:val="002F615F"/>
    <w:rsid w:val="002F77E0"/>
    <w:rsid w:val="003007E5"/>
    <w:rsid w:val="00300D2E"/>
    <w:rsid w:val="00302899"/>
    <w:rsid w:val="003046C0"/>
    <w:rsid w:val="00304C4D"/>
    <w:rsid w:val="003054DA"/>
    <w:rsid w:val="00305A3B"/>
    <w:rsid w:val="003071F2"/>
    <w:rsid w:val="003076DA"/>
    <w:rsid w:val="00307907"/>
    <w:rsid w:val="003118DD"/>
    <w:rsid w:val="00312427"/>
    <w:rsid w:val="0031324A"/>
    <w:rsid w:val="00315BAF"/>
    <w:rsid w:val="00316937"/>
    <w:rsid w:val="0032089A"/>
    <w:rsid w:val="003214F6"/>
    <w:rsid w:val="00323885"/>
    <w:rsid w:val="00325B41"/>
    <w:rsid w:val="003271E8"/>
    <w:rsid w:val="00331F8D"/>
    <w:rsid w:val="00332643"/>
    <w:rsid w:val="0033298F"/>
    <w:rsid w:val="0033525C"/>
    <w:rsid w:val="00337EFF"/>
    <w:rsid w:val="00342938"/>
    <w:rsid w:val="00342DF9"/>
    <w:rsid w:val="003430F4"/>
    <w:rsid w:val="00343304"/>
    <w:rsid w:val="0034435E"/>
    <w:rsid w:val="00344B8F"/>
    <w:rsid w:val="00345390"/>
    <w:rsid w:val="00345CB6"/>
    <w:rsid w:val="00346A97"/>
    <w:rsid w:val="00346D16"/>
    <w:rsid w:val="0034717B"/>
    <w:rsid w:val="00354FAA"/>
    <w:rsid w:val="003550FB"/>
    <w:rsid w:val="00355106"/>
    <w:rsid w:val="00355311"/>
    <w:rsid w:val="00357221"/>
    <w:rsid w:val="00360955"/>
    <w:rsid w:val="003620CE"/>
    <w:rsid w:val="003622C7"/>
    <w:rsid w:val="00363632"/>
    <w:rsid w:val="00363A37"/>
    <w:rsid w:val="00366624"/>
    <w:rsid w:val="003748D1"/>
    <w:rsid w:val="00376852"/>
    <w:rsid w:val="00376859"/>
    <w:rsid w:val="0037771D"/>
    <w:rsid w:val="003778DC"/>
    <w:rsid w:val="00377A8E"/>
    <w:rsid w:val="00380F48"/>
    <w:rsid w:val="0038180D"/>
    <w:rsid w:val="00381C5F"/>
    <w:rsid w:val="00383B9D"/>
    <w:rsid w:val="00383E18"/>
    <w:rsid w:val="00385CDD"/>
    <w:rsid w:val="0038623D"/>
    <w:rsid w:val="00386BE3"/>
    <w:rsid w:val="00387B4A"/>
    <w:rsid w:val="00391B6D"/>
    <w:rsid w:val="0039208E"/>
    <w:rsid w:val="0039239F"/>
    <w:rsid w:val="00397A28"/>
    <w:rsid w:val="003A0AAB"/>
    <w:rsid w:val="003A0D3A"/>
    <w:rsid w:val="003A41C7"/>
    <w:rsid w:val="003A4A98"/>
    <w:rsid w:val="003A6B00"/>
    <w:rsid w:val="003A6DDE"/>
    <w:rsid w:val="003B138E"/>
    <w:rsid w:val="003B313D"/>
    <w:rsid w:val="003B5F9D"/>
    <w:rsid w:val="003B6259"/>
    <w:rsid w:val="003B6A26"/>
    <w:rsid w:val="003B7854"/>
    <w:rsid w:val="003C126A"/>
    <w:rsid w:val="003C3862"/>
    <w:rsid w:val="003C53A9"/>
    <w:rsid w:val="003C6899"/>
    <w:rsid w:val="003C6CD2"/>
    <w:rsid w:val="003C6DC4"/>
    <w:rsid w:val="003C7DAC"/>
    <w:rsid w:val="003D2669"/>
    <w:rsid w:val="003D484E"/>
    <w:rsid w:val="003D4995"/>
    <w:rsid w:val="003D62B0"/>
    <w:rsid w:val="003D63B1"/>
    <w:rsid w:val="003D63E6"/>
    <w:rsid w:val="003D6CBA"/>
    <w:rsid w:val="003D6ECE"/>
    <w:rsid w:val="003D7119"/>
    <w:rsid w:val="003E005E"/>
    <w:rsid w:val="003E1505"/>
    <w:rsid w:val="003E1C7B"/>
    <w:rsid w:val="003E6100"/>
    <w:rsid w:val="003E6578"/>
    <w:rsid w:val="003E66C6"/>
    <w:rsid w:val="003E7800"/>
    <w:rsid w:val="003F121C"/>
    <w:rsid w:val="003F2CEE"/>
    <w:rsid w:val="003F33ED"/>
    <w:rsid w:val="003F3FCD"/>
    <w:rsid w:val="003F6826"/>
    <w:rsid w:val="003F6DBA"/>
    <w:rsid w:val="0040041B"/>
    <w:rsid w:val="00400926"/>
    <w:rsid w:val="00400F2B"/>
    <w:rsid w:val="004039DA"/>
    <w:rsid w:val="00404CF4"/>
    <w:rsid w:val="0040683B"/>
    <w:rsid w:val="004074A0"/>
    <w:rsid w:val="00407F1D"/>
    <w:rsid w:val="00410D58"/>
    <w:rsid w:val="00415B5D"/>
    <w:rsid w:val="00416523"/>
    <w:rsid w:val="00417C6B"/>
    <w:rsid w:val="00424240"/>
    <w:rsid w:val="00424605"/>
    <w:rsid w:val="00424834"/>
    <w:rsid w:val="00426BEB"/>
    <w:rsid w:val="004312BF"/>
    <w:rsid w:val="004323A7"/>
    <w:rsid w:val="00432A61"/>
    <w:rsid w:val="0043468A"/>
    <w:rsid w:val="00434C66"/>
    <w:rsid w:val="00434D61"/>
    <w:rsid w:val="0043570D"/>
    <w:rsid w:val="00437C31"/>
    <w:rsid w:val="00437E24"/>
    <w:rsid w:val="00440400"/>
    <w:rsid w:val="00440AAB"/>
    <w:rsid w:val="004431CE"/>
    <w:rsid w:val="004432E1"/>
    <w:rsid w:val="0044359F"/>
    <w:rsid w:val="00444FE7"/>
    <w:rsid w:val="00445D55"/>
    <w:rsid w:val="00450EA1"/>
    <w:rsid w:val="00450F8C"/>
    <w:rsid w:val="004557AA"/>
    <w:rsid w:val="00464039"/>
    <w:rsid w:val="004650C9"/>
    <w:rsid w:val="00466CFF"/>
    <w:rsid w:val="0046701F"/>
    <w:rsid w:val="00467ABB"/>
    <w:rsid w:val="00467D57"/>
    <w:rsid w:val="004703BA"/>
    <w:rsid w:val="00471C8C"/>
    <w:rsid w:val="0047367F"/>
    <w:rsid w:val="004737BB"/>
    <w:rsid w:val="00473AF9"/>
    <w:rsid w:val="00473F20"/>
    <w:rsid w:val="00474C84"/>
    <w:rsid w:val="004764CD"/>
    <w:rsid w:val="00476B1D"/>
    <w:rsid w:val="004770B8"/>
    <w:rsid w:val="00481423"/>
    <w:rsid w:val="004828B1"/>
    <w:rsid w:val="00485910"/>
    <w:rsid w:val="00486208"/>
    <w:rsid w:val="00487DA6"/>
    <w:rsid w:val="004902BF"/>
    <w:rsid w:val="0049113E"/>
    <w:rsid w:val="0049356D"/>
    <w:rsid w:val="0049461F"/>
    <w:rsid w:val="004A07A7"/>
    <w:rsid w:val="004A1444"/>
    <w:rsid w:val="004A1701"/>
    <w:rsid w:val="004A20D7"/>
    <w:rsid w:val="004A61FE"/>
    <w:rsid w:val="004A664F"/>
    <w:rsid w:val="004A7496"/>
    <w:rsid w:val="004A7F06"/>
    <w:rsid w:val="004B0318"/>
    <w:rsid w:val="004B15C3"/>
    <w:rsid w:val="004B39E0"/>
    <w:rsid w:val="004B5943"/>
    <w:rsid w:val="004B6403"/>
    <w:rsid w:val="004B6F17"/>
    <w:rsid w:val="004B727E"/>
    <w:rsid w:val="004C13D7"/>
    <w:rsid w:val="004C1BD5"/>
    <w:rsid w:val="004C206B"/>
    <w:rsid w:val="004C4C09"/>
    <w:rsid w:val="004C55C5"/>
    <w:rsid w:val="004C76E3"/>
    <w:rsid w:val="004C7799"/>
    <w:rsid w:val="004C7F89"/>
    <w:rsid w:val="004D14B9"/>
    <w:rsid w:val="004D2AFA"/>
    <w:rsid w:val="004D3308"/>
    <w:rsid w:val="004E09FB"/>
    <w:rsid w:val="004E1A7A"/>
    <w:rsid w:val="004E266D"/>
    <w:rsid w:val="004E4D4E"/>
    <w:rsid w:val="004E50EF"/>
    <w:rsid w:val="004E690A"/>
    <w:rsid w:val="004E6C3E"/>
    <w:rsid w:val="004E77B2"/>
    <w:rsid w:val="004E7B93"/>
    <w:rsid w:val="004F0A4B"/>
    <w:rsid w:val="004F164A"/>
    <w:rsid w:val="004F2E39"/>
    <w:rsid w:val="004F36ED"/>
    <w:rsid w:val="004F43D2"/>
    <w:rsid w:val="004F66A3"/>
    <w:rsid w:val="004F69DD"/>
    <w:rsid w:val="004F6B72"/>
    <w:rsid w:val="004F6F5D"/>
    <w:rsid w:val="0050250A"/>
    <w:rsid w:val="00502BA7"/>
    <w:rsid w:val="005039E1"/>
    <w:rsid w:val="005058DC"/>
    <w:rsid w:val="00505D5A"/>
    <w:rsid w:val="005066A4"/>
    <w:rsid w:val="005069F3"/>
    <w:rsid w:val="0051229B"/>
    <w:rsid w:val="00516777"/>
    <w:rsid w:val="00516FF6"/>
    <w:rsid w:val="00517660"/>
    <w:rsid w:val="005222B0"/>
    <w:rsid w:val="00522D72"/>
    <w:rsid w:val="0052322B"/>
    <w:rsid w:val="005306BE"/>
    <w:rsid w:val="00532CE5"/>
    <w:rsid w:val="00533D42"/>
    <w:rsid w:val="00537FE0"/>
    <w:rsid w:val="005401DE"/>
    <w:rsid w:val="005414D9"/>
    <w:rsid w:val="005417B7"/>
    <w:rsid w:val="00541F94"/>
    <w:rsid w:val="00542655"/>
    <w:rsid w:val="00543356"/>
    <w:rsid w:val="005443C2"/>
    <w:rsid w:val="00544739"/>
    <w:rsid w:val="00545119"/>
    <w:rsid w:val="00546CAB"/>
    <w:rsid w:val="005473FB"/>
    <w:rsid w:val="00550752"/>
    <w:rsid w:val="00552280"/>
    <w:rsid w:val="00553E82"/>
    <w:rsid w:val="00554BE4"/>
    <w:rsid w:val="00556437"/>
    <w:rsid w:val="0055645E"/>
    <w:rsid w:val="00556ADB"/>
    <w:rsid w:val="00556CCC"/>
    <w:rsid w:val="005636DA"/>
    <w:rsid w:val="00563AD5"/>
    <w:rsid w:val="005644E9"/>
    <w:rsid w:val="00565071"/>
    <w:rsid w:val="005678D9"/>
    <w:rsid w:val="00567EFE"/>
    <w:rsid w:val="00571B87"/>
    <w:rsid w:val="00572C69"/>
    <w:rsid w:val="005741FE"/>
    <w:rsid w:val="00575C88"/>
    <w:rsid w:val="00576280"/>
    <w:rsid w:val="0057646D"/>
    <w:rsid w:val="00577625"/>
    <w:rsid w:val="00577AC7"/>
    <w:rsid w:val="005836B4"/>
    <w:rsid w:val="00583A39"/>
    <w:rsid w:val="005855D1"/>
    <w:rsid w:val="0058613C"/>
    <w:rsid w:val="00586EFC"/>
    <w:rsid w:val="00591A63"/>
    <w:rsid w:val="00597E68"/>
    <w:rsid w:val="00597FD5"/>
    <w:rsid w:val="005A00CB"/>
    <w:rsid w:val="005A1B2C"/>
    <w:rsid w:val="005A2B49"/>
    <w:rsid w:val="005A3B86"/>
    <w:rsid w:val="005A5FBE"/>
    <w:rsid w:val="005A6CEE"/>
    <w:rsid w:val="005A6E0C"/>
    <w:rsid w:val="005B01E8"/>
    <w:rsid w:val="005B07FF"/>
    <w:rsid w:val="005B1694"/>
    <w:rsid w:val="005B16CF"/>
    <w:rsid w:val="005B1A9F"/>
    <w:rsid w:val="005B4377"/>
    <w:rsid w:val="005B644D"/>
    <w:rsid w:val="005C0871"/>
    <w:rsid w:val="005C1156"/>
    <w:rsid w:val="005C2054"/>
    <w:rsid w:val="005C52BB"/>
    <w:rsid w:val="005C6A00"/>
    <w:rsid w:val="005D2D37"/>
    <w:rsid w:val="005D32F5"/>
    <w:rsid w:val="005D40C6"/>
    <w:rsid w:val="005D4F57"/>
    <w:rsid w:val="005E0B9C"/>
    <w:rsid w:val="005E0C4D"/>
    <w:rsid w:val="005E3B0C"/>
    <w:rsid w:val="005E3C2D"/>
    <w:rsid w:val="005E5071"/>
    <w:rsid w:val="005E5187"/>
    <w:rsid w:val="005E5532"/>
    <w:rsid w:val="005E55CC"/>
    <w:rsid w:val="005E7E95"/>
    <w:rsid w:val="005F0E2D"/>
    <w:rsid w:val="005F1995"/>
    <w:rsid w:val="005F2390"/>
    <w:rsid w:val="005F42AC"/>
    <w:rsid w:val="005F61A2"/>
    <w:rsid w:val="005F6571"/>
    <w:rsid w:val="005F66E7"/>
    <w:rsid w:val="005F6E4C"/>
    <w:rsid w:val="005F73E8"/>
    <w:rsid w:val="005F7421"/>
    <w:rsid w:val="005F78FF"/>
    <w:rsid w:val="006007E9"/>
    <w:rsid w:val="00601054"/>
    <w:rsid w:val="006048A3"/>
    <w:rsid w:val="006053CD"/>
    <w:rsid w:val="00605921"/>
    <w:rsid w:val="006059B3"/>
    <w:rsid w:val="00605EBB"/>
    <w:rsid w:val="00606676"/>
    <w:rsid w:val="00610E0F"/>
    <w:rsid w:val="006117FC"/>
    <w:rsid w:val="00611883"/>
    <w:rsid w:val="00613286"/>
    <w:rsid w:val="00613666"/>
    <w:rsid w:val="00614399"/>
    <w:rsid w:val="00616623"/>
    <w:rsid w:val="00616DC2"/>
    <w:rsid w:val="006175AD"/>
    <w:rsid w:val="00624635"/>
    <w:rsid w:val="0062515D"/>
    <w:rsid w:val="00625D76"/>
    <w:rsid w:val="00625E13"/>
    <w:rsid w:val="0062648A"/>
    <w:rsid w:val="0062664E"/>
    <w:rsid w:val="00627A57"/>
    <w:rsid w:val="00633696"/>
    <w:rsid w:val="00634DC5"/>
    <w:rsid w:val="00636721"/>
    <w:rsid w:val="00637538"/>
    <w:rsid w:val="00637A94"/>
    <w:rsid w:val="006406CC"/>
    <w:rsid w:val="0064162E"/>
    <w:rsid w:val="00644D77"/>
    <w:rsid w:val="0064589F"/>
    <w:rsid w:val="00645F78"/>
    <w:rsid w:val="00646B45"/>
    <w:rsid w:val="00646DB2"/>
    <w:rsid w:val="006509E2"/>
    <w:rsid w:val="00651301"/>
    <w:rsid w:val="00651A66"/>
    <w:rsid w:val="0065211F"/>
    <w:rsid w:val="0065297A"/>
    <w:rsid w:val="00652C3F"/>
    <w:rsid w:val="00652FA3"/>
    <w:rsid w:val="00654195"/>
    <w:rsid w:val="00654E0D"/>
    <w:rsid w:val="0065665B"/>
    <w:rsid w:val="00657E59"/>
    <w:rsid w:val="00665E63"/>
    <w:rsid w:val="0066646E"/>
    <w:rsid w:val="00666668"/>
    <w:rsid w:val="00672922"/>
    <w:rsid w:val="006751A5"/>
    <w:rsid w:val="006753BB"/>
    <w:rsid w:val="006757B9"/>
    <w:rsid w:val="00680C9D"/>
    <w:rsid w:val="00680FF8"/>
    <w:rsid w:val="0068127F"/>
    <w:rsid w:val="006838ED"/>
    <w:rsid w:val="006869BA"/>
    <w:rsid w:val="00690AE0"/>
    <w:rsid w:val="00690EE9"/>
    <w:rsid w:val="00691C25"/>
    <w:rsid w:val="00692428"/>
    <w:rsid w:val="00692EC7"/>
    <w:rsid w:val="00693204"/>
    <w:rsid w:val="00693AD8"/>
    <w:rsid w:val="00694D4E"/>
    <w:rsid w:val="00696E75"/>
    <w:rsid w:val="006A3DB5"/>
    <w:rsid w:val="006A610B"/>
    <w:rsid w:val="006A7AC3"/>
    <w:rsid w:val="006A7FAD"/>
    <w:rsid w:val="006B1447"/>
    <w:rsid w:val="006B23FF"/>
    <w:rsid w:val="006B3A16"/>
    <w:rsid w:val="006B624F"/>
    <w:rsid w:val="006B62EB"/>
    <w:rsid w:val="006C4814"/>
    <w:rsid w:val="006C69AE"/>
    <w:rsid w:val="006C6FD3"/>
    <w:rsid w:val="006C7048"/>
    <w:rsid w:val="006D00E9"/>
    <w:rsid w:val="006D123C"/>
    <w:rsid w:val="006D1348"/>
    <w:rsid w:val="006D22F5"/>
    <w:rsid w:val="006D25FD"/>
    <w:rsid w:val="006D6989"/>
    <w:rsid w:val="006D7ED3"/>
    <w:rsid w:val="006E02A0"/>
    <w:rsid w:val="006E08B7"/>
    <w:rsid w:val="006E3D77"/>
    <w:rsid w:val="006E501D"/>
    <w:rsid w:val="006E7E81"/>
    <w:rsid w:val="006F2471"/>
    <w:rsid w:val="006F59C3"/>
    <w:rsid w:val="006F6DB8"/>
    <w:rsid w:val="006F78DA"/>
    <w:rsid w:val="0070066A"/>
    <w:rsid w:val="00700D45"/>
    <w:rsid w:val="00702D80"/>
    <w:rsid w:val="00703F90"/>
    <w:rsid w:val="00706401"/>
    <w:rsid w:val="0070677F"/>
    <w:rsid w:val="00706BD6"/>
    <w:rsid w:val="007075BC"/>
    <w:rsid w:val="007108BB"/>
    <w:rsid w:val="00712484"/>
    <w:rsid w:val="007126B7"/>
    <w:rsid w:val="00714B8E"/>
    <w:rsid w:val="00715AFB"/>
    <w:rsid w:val="00715C33"/>
    <w:rsid w:val="00716E0D"/>
    <w:rsid w:val="00717990"/>
    <w:rsid w:val="0072007E"/>
    <w:rsid w:val="00720C5E"/>
    <w:rsid w:val="007216A8"/>
    <w:rsid w:val="00722117"/>
    <w:rsid w:val="00726154"/>
    <w:rsid w:val="00730064"/>
    <w:rsid w:val="00730866"/>
    <w:rsid w:val="007319E9"/>
    <w:rsid w:val="007374FA"/>
    <w:rsid w:val="007379E8"/>
    <w:rsid w:val="00737B7F"/>
    <w:rsid w:val="007401C7"/>
    <w:rsid w:val="00740328"/>
    <w:rsid w:val="0074150C"/>
    <w:rsid w:val="00741D26"/>
    <w:rsid w:val="007435A2"/>
    <w:rsid w:val="00743C4E"/>
    <w:rsid w:val="00744DEF"/>
    <w:rsid w:val="007454ED"/>
    <w:rsid w:val="0074557B"/>
    <w:rsid w:val="00745850"/>
    <w:rsid w:val="007461B9"/>
    <w:rsid w:val="00746896"/>
    <w:rsid w:val="00750493"/>
    <w:rsid w:val="00750AAC"/>
    <w:rsid w:val="00753597"/>
    <w:rsid w:val="00755B85"/>
    <w:rsid w:val="00755C2F"/>
    <w:rsid w:val="00755DBB"/>
    <w:rsid w:val="00756796"/>
    <w:rsid w:val="007569A3"/>
    <w:rsid w:val="00756E9B"/>
    <w:rsid w:val="00760815"/>
    <w:rsid w:val="00760D68"/>
    <w:rsid w:val="00761DCD"/>
    <w:rsid w:val="007643A5"/>
    <w:rsid w:val="00766419"/>
    <w:rsid w:val="0076755D"/>
    <w:rsid w:val="00767B37"/>
    <w:rsid w:val="007703DE"/>
    <w:rsid w:val="00773302"/>
    <w:rsid w:val="00773D4D"/>
    <w:rsid w:val="007761B4"/>
    <w:rsid w:val="00780C4E"/>
    <w:rsid w:val="00783742"/>
    <w:rsid w:val="007837AD"/>
    <w:rsid w:val="00790205"/>
    <w:rsid w:val="00791A5E"/>
    <w:rsid w:val="00791D05"/>
    <w:rsid w:val="0079226E"/>
    <w:rsid w:val="00792503"/>
    <w:rsid w:val="0079311F"/>
    <w:rsid w:val="00793DEA"/>
    <w:rsid w:val="007950E1"/>
    <w:rsid w:val="007953D8"/>
    <w:rsid w:val="00795486"/>
    <w:rsid w:val="007954F2"/>
    <w:rsid w:val="007969F3"/>
    <w:rsid w:val="00796B71"/>
    <w:rsid w:val="007A03C0"/>
    <w:rsid w:val="007A0AF7"/>
    <w:rsid w:val="007A261D"/>
    <w:rsid w:val="007A2A01"/>
    <w:rsid w:val="007A4B36"/>
    <w:rsid w:val="007A4E7F"/>
    <w:rsid w:val="007A5D12"/>
    <w:rsid w:val="007A6696"/>
    <w:rsid w:val="007A7499"/>
    <w:rsid w:val="007B0324"/>
    <w:rsid w:val="007B2CCF"/>
    <w:rsid w:val="007B4483"/>
    <w:rsid w:val="007B616B"/>
    <w:rsid w:val="007B671C"/>
    <w:rsid w:val="007C0268"/>
    <w:rsid w:val="007C3943"/>
    <w:rsid w:val="007C39B0"/>
    <w:rsid w:val="007C5474"/>
    <w:rsid w:val="007C6563"/>
    <w:rsid w:val="007C7B1A"/>
    <w:rsid w:val="007D09B1"/>
    <w:rsid w:val="007D77B9"/>
    <w:rsid w:val="007E1A73"/>
    <w:rsid w:val="007E2653"/>
    <w:rsid w:val="007E2B17"/>
    <w:rsid w:val="007E4422"/>
    <w:rsid w:val="007E6AA4"/>
    <w:rsid w:val="007F0C67"/>
    <w:rsid w:val="007F23C9"/>
    <w:rsid w:val="007F248F"/>
    <w:rsid w:val="007F507C"/>
    <w:rsid w:val="0080178F"/>
    <w:rsid w:val="0080292F"/>
    <w:rsid w:val="00803ED5"/>
    <w:rsid w:val="00805203"/>
    <w:rsid w:val="008100D8"/>
    <w:rsid w:val="00811B02"/>
    <w:rsid w:val="00812BB9"/>
    <w:rsid w:val="00815E78"/>
    <w:rsid w:val="00816811"/>
    <w:rsid w:val="008206BE"/>
    <w:rsid w:val="008213FC"/>
    <w:rsid w:val="008234A1"/>
    <w:rsid w:val="008260AC"/>
    <w:rsid w:val="0082627C"/>
    <w:rsid w:val="0082636B"/>
    <w:rsid w:val="008276A2"/>
    <w:rsid w:val="00830669"/>
    <w:rsid w:val="00830CB5"/>
    <w:rsid w:val="00830D20"/>
    <w:rsid w:val="00834F22"/>
    <w:rsid w:val="008370EC"/>
    <w:rsid w:val="00837277"/>
    <w:rsid w:val="0084211B"/>
    <w:rsid w:val="008434B8"/>
    <w:rsid w:val="00847B60"/>
    <w:rsid w:val="00847C60"/>
    <w:rsid w:val="0085039F"/>
    <w:rsid w:val="00850A0E"/>
    <w:rsid w:val="00850F00"/>
    <w:rsid w:val="008512B1"/>
    <w:rsid w:val="00851C1C"/>
    <w:rsid w:val="00852AE8"/>
    <w:rsid w:val="00854E9F"/>
    <w:rsid w:val="00854F88"/>
    <w:rsid w:val="0085772F"/>
    <w:rsid w:val="008601EB"/>
    <w:rsid w:val="00862256"/>
    <w:rsid w:val="00863E5E"/>
    <w:rsid w:val="00864136"/>
    <w:rsid w:val="00864FA6"/>
    <w:rsid w:val="0086501C"/>
    <w:rsid w:val="00865421"/>
    <w:rsid w:val="00865704"/>
    <w:rsid w:val="00866EAE"/>
    <w:rsid w:val="0086747F"/>
    <w:rsid w:val="0087233C"/>
    <w:rsid w:val="00875DCF"/>
    <w:rsid w:val="00877215"/>
    <w:rsid w:val="00877EEF"/>
    <w:rsid w:val="00880128"/>
    <w:rsid w:val="0088064F"/>
    <w:rsid w:val="008806ED"/>
    <w:rsid w:val="00881A61"/>
    <w:rsid w:val="008828B9"/>
    <w:rsid w:val="008840ED"/>
    <w:rsid w:val="00884417"/>
    <w:rsid w:val="00885C3D"/>
    <w:rsid w:val="00887320"/>
    <w:rsid w:val="00892BBE"/>
    <w:rsid w:val="0089453B"/>
    <w:rsid w:val="00894567"/>
    <w:rsid w:val="00894F2A"/>
    <w:rsid w:val="00894FE3"/>
    <w:rsid w:val="00895814"/>
    <w:rsid w:val="00896972"/>
    <w:rsid w:val="0089768E"/>
    <w:rsid w:val="008A0BDD"/>
    <w:rsid w:val="008A4A45"/>
    <w:rsid w:val="008A5497"/>
    <w:rsid w:val="008A7269"/>
    <w:rsid w:val="008B0212"/>
    <w:rsid w:val="008B04EB"/>
    <w:rsid w:val="008B0676"/>
    <w:rsid w:val="008B0DE0"/>
    <w:rsid w:val="008B12C1"/>
    <w:rsid w:val="008B1BFB"/>
    <w:rsid w:val="008B29D2"/>
    <w:rsid w:val="008B3C18"/>
    <w:rsid w:val="008B3C75"/>
    <w:rsid w:val="008B53C5"/>
    <w:rsid w:val="008B71C3"/>
    <w:rsid w:val="008C2C73"/>
    <w:rsid w:val="008C6069"/>
    <w:rsid w:val="008C75BF"/>
    <w:rsid w:val="008D0A4A"/>
    <w:rsid w:val="008D2D9C"/>
    <w:rsid w:val="008D3230"/>
    <w:rsid w:val="008D32D5"/>
    <w:rsid w:val="008D3900"/>
    <w:rsid w:val="008D520A"/>
    <w:rsid w:val="008D6012"/>
    <w:rsid w:val="008D6BAB"/>
    <w:rsid w:val="008D6D70"/>
    <w:rsid w:val="008D710F"/>
    <w:rsid w:val="008D7816"/>
    <w:rsid w:val="008D7B94"/>
    <w:rsid w:val="008E065F"/>
    <w:rsid w:val="008E0D5B"/>
    <w:rsid w:val="008E2243"/>
    <w:rsid w:val="008E2668"/>
    <w:rsid w:val="008E3311"/>
    <w:rsid w:val="008E44D9"/>
    <w:rsid w:val="008E4A1A"/>
    <w:rsid w:val="008E4DF5"/>
    <w:rsid w:val="008E6D4D"/>
    <w:rsid w:val="008E792B"/>
    <w:rsid w:val="008F00CB"/>
    <w:rsid w:val="008F0351"/>
    <w:rsid w:val="008F2669"/>
    <w:rsid w:val="008F2A74"/>
    <w:rsid w:val="008F495D"/>
    <w:rsid w:val="008F541A"/>
    <w:rsid w:val="008F5E20"/>
    <w:rsid w:val="008F72DC"/>
    <w:rsid w:val="00900939"/>
    <w:rsid w:val="00903C6D"/>
    <w:rsid w:val="00903D69"/>
    <w:rsid w:val="0090466A"/>
    <w:rsid w:val="00906F5C"/>
    <w:rsid w:val="00910B92"/>
    <w:rsid w:val="00911153"/>
    <w:rsid w:val="00911982"/>
    <w:rsid w:val="009143E1"/>
    <w:rsid w:val="009145C0"/>
    <w:rsid w:val="00915D82"/>
    <w:rsid w:val="00916DE5"/>
    <w:rsid w:val="00922E2E"/>
    <w:rsid w:val="00923EB6"/>
    <w:rsid w:val="009243C8"/>
    <w:rsid w:val="00924766"/>
    <w:rsid w:val="009253DC"/>
    <w:rsid w:val="00927DA5"/>
    <w:rsid w:val="00927DD3"/>
    <w:rsid w:val="00930EA5"/>
    <w:rsid w:val="00933BC5"/>
    <w:rsid w:val="00934909"/>
    <w:rsid w:val="00936C86"/>
    <w:rsid w:val="00937C36"/>
    <w:rsid w:val="00940C0B"/>
    <w:rsid w:val="0094181C"/>
    <w:rsid w:val="00943108"/>
    <w:rsid w:val="009436E1"/>
    <w:rsid w:val="00945B55"/>
    <w:rsid w:val="00950558"/>
    <w:rsid w:val="0095289A"/>
    <w:rsid w:val="00952B0E"/>
    <w:rsid w:val="00954849"/>
    <w:rsid w:val="009550F3"/>
    <w:rsid w:val="00955794"/>
    <w:rsid w:val="00955F67"/>
    <w:rsid w:val="00956653"/>
    <w:rsid w:val="0095754E"/>
    <w:rsid w:val="00960E44"/>
    <w:rsid w:val="009614B0"/>
    <w:rsid w:val="009623D3"/>
    <w:rsid w:val="00962781"/>
    <w:rsid w:val="009676B1"/>
    <w:rsid w:val="00970304"/>
    <w:rsid w:val="009709BE"/>
    <w:rsid w:val="009721DE"/>
    <w:rsid w:val="00972A10"/>
    <w:rsid w:val="00973AD0"/>
    <w:rsid w:val="00974961"/>
    <w:rsid w:val="00975129"/>
    <w:rsid w:val="00977F38"/>
    <w:rsid w:val="00980B6F"/>
    <w:rsid w:val="00982C73"/>
    <w:rsid w:val="009836D4"/>
    <w:rsid w:val="00983F76"/>
    <w:rsid w:val="00986A4F"/>
    <w:rsid w:val="009877BB"/>
    <w:rsid w:val="00987E4C"/>
    <w:rsid w:val="009901D2"/>
    <w:rsid w:val="00991A5B"/>
    <w:rsid w:val="00991E65"/>
    <w:rsid w:val="00991FD2"/>
    <w:rsid w:val="009975E2"/>
    <w:rsid w:val="009A1441"/>
    <w:rsid w:val="009A3170"/>
    <w:rsid w:val="009A362D"/>
    <w:rsid w:val="009A7DB0"/>
    <w:rsid w:val="009B09E4"/>
    <w:rsid w:val="009B1031"/>
    <w:rsid w:val="009B143B"/>
    <w:rsid w:val="009B16BC"/>
    <w:rsid w:val="009B33F4"/>
    <w:rsid w:val="009B5A65"/>
    <w:rsid w:val="009B6065"/>
    <w:rsid w:val="009B73BE"/>
    <w:rsid w:val="009B7511"/>
    <w:rsid w:val="009C1652"/>
    <w:rsid w:val="009C182D"/>
    <w:rsid w:val="009C1D6D"/>
    <w:rsid w:val="009C2FA4"/>
    <w:rsid w:val="009C43D5"/>
    <w:rsid w:val="009C5EAF"/>
    <w:rsid w:val="009C620B"/>
    <w:rsid w:val="009C6DB2"/>
    <w:rsid w:val="009D16FD"/>
    <w:rsid w:val="009D235A"/>
    <w:rsid w:val="009D3074"/>
    <w:rsid w:val="009D307B"/>
    <w:rsid w:val="009D43ED"/>
    <w:rsid w:val="009D598F"/>
    <w:rsid w:val="009D5F27"/>
    <w:rsid w:val="009D644C"/>
    <w:rsid w:val="009D6833"/>
    <w:rsid w:val="009D734F"/>
    <w:rsid w:val="009D7459"/>
    <w:rsid w:val="009E1117"/>
    <w:rsid w:val="009E118F"/>
    <w:rsid w:val="009E2094"/>
    <w:rsid w:val="009E2196"/>
    <w:rsid w:val="009E2DA9"/>
    <w:rsid w:val="009E3EAE"/>
    <w:rsid w:val="009E5355"/>
    <w:rsid w:val="009E6E18"/>
    <w:rsid w:val="009F01D2"/>
    <w:rsid w:val="009F0AFC"/>
    <w:rsid w:val="009F34DA"/>
    <w:rsid w:val="009F4982"/>
    <w:rsid w:val="009F4CDD"/>
    <w:rsid w:val="009F5909"/>
    <w:rsid w:val="009F5D10"/>
    <w:rsid w:val="00A00C42"/>
    <w:rsid w:val="00A00CBC"/>
    <w:rsid w:val="00A010A2"/>
    <w:rsid w:val="00A026BF"/>
    <w:rsid w:val="00A03D02"/>
    <w:rsid w:val="00A04679"/>
    <w:rsid w:val="00A0508D"/>
    <w:rsid w:val="00A05ECE"/>
    <w:rsid w:val="00A12D05"/>
    <w:rsid w:val="00A12F63"/>
    <w:rsid w:val="00A1316A"/>
    <w:rsid w:val="00A14B74"/>
    <w:rsid w:val="00A14DE6"/>
    <w:rsid w:val="00A14EA5"/>
    <w:rsid w:val="00A15061"/>
    <w:rsid w:val="00A15D17"/>
    <w:rsid w:val="00A16766"/>
    <w:rsid w:val="00A1746E"/>
    <w:rsid w:val="00A200E4"/>
    <w:rsid w:val="00A21140"/>
    <w:rsid w:val="00A222C9"/>
    <w:rsid w:val="00A26020"/>
    <w:rsid w:val="00A2614E"/>
    <w:rsid w:val="00A31676"/>
    <w:rsid w:val="00A33038"/>
    <w:rsid w:val="00A34672"/>
    <w:rsid w:val="00A41CF8"/>
    <w:rsid w:val="00A41E45"/>
    <w:rsid w:val="00A4421B"/>
    <w:rsid w:val="00A447C2"/>
    <w:rsid w:val="00A448FD"/>
    <w:rsid w:val="00A458A3"/>
    <w:rsid w:val="00A459C9"/>
    <w:rsid w:val="00A4720B"/>
    <w:rsid w:val="00A50AA9"/>
    <w:rsid w:val="00A51AE7"/>
    <w:rsid w:val="00A528D4"/>
    <w:rsid w:val="00A549B4"/>
    <w:rsid w:val="00A54F8D"/>
    <w:rsid w:val="00A55378"/>
    <w:rsid w:val="00A5667D"/>
    <w:rsid w:val="00A56A08"/>
    <w:rsid w:val="00A60620"/>
    <w:rsid w:val="00A61B6F"/>
    <w:rsid w:val="00A630A4"/>
    <w:rsid w:val="00A63297"/>
    <w:rsid w:val="00A63BBA"/>
    <w:rsid w:val="00A64616"/>
    <w:rsid w:val="00A66718"/>
    <w:rsid w:val="00A70BE5"/>
    <w:rsid w:val="00A7129A"/>
    <w:rsid w:val="00A74355"/>
    <w:rsid w:val="00A76EA5"/>
    <w:rsid w:val="00A8049C"/>
    <w:rsid w:val="00A81793"/>
    <w:rsid w:val="00A85293"/>
    <w:rsid w:val="00A85857"/>
    <w:rsid w:val="00A900D5"/>
    <w:rsid w:val="00A938A4"/>
    <w:rsid w:val="00A96EEA"/>
    <w:rsid w:val="00AA0912"/>
    <w:rsid w:val="00AA1346"/>
    <w:rsid w:val="00AA1E3D"/>
    <w:rsid w:val="00AA20DE"/>
    <w:rsid w:val="00AA4B62"/>
    <w:rsid w:val="00AA51DD"/>
    <w:rsid w:val="00AA62E1"/>
    <w:rsid w:val="00AB12A2"/>
    <w:rsid w:val="00AB13EF"/>
    <w:rsid w:val="00AB2EEB"/>
    <w:rsid w:val="00AB52CC"/>
    <w:rsid w:val="00AB6334"/>
    <w:rsid w:val="00AB6941"/>
    <w:rsid w:val="00AB705C"/>
    <w:rsid w:val="00AB7126"/>
    <w:rsid w:val="00AC0B97"/>
    <w:rsid w:val="00AC1570"/>
    <w:rsid w:val="00AC15E6"/>
    <w:rsid w:val="00AC1BC1"/>
    <w:rsid w:val="00AC1F35"/>
    <w:rsid w:val="00AC213A"/>
    <w:rsid w:val="00AC2B13"/>
    <w:rsid w:val="00AC2B19"/>
    <w:rsid w:val="00AC2DD1"/>
    <w:rsid w:val="00AC37FE"/>
    <w:rsid w:val="00AC3C38"/>
    <w:rsid w:val="00AC5912"/>
    <w:rsid w:val="00AC5FAA"/>
    <w:rsid w:val="00AC6265"/>
    <w:rsid w:val="00AC682C"/>
    <w:rsid w:val="00AC7387"/>
    <w:rsid w:val="00AC77F4"/>
    <w:rsid w:val="00AC7AF1"/>
    <w:rsid w:val="00AD0B67"/>
    <w:rsid w:val="00AD268C"/>
    <w:rsid w:val="00AD636A"/>
    <w:rsid w:val="00AD6776"/>
    <w:rsid w:val="00AD7189"/>
    <w:rsid w:val="00AD7746"/>
    <w:rsid w:val="00AE2005"/>
    <w:rsid w:val="00AE3B78"/>
    <w:rsid w:val="00AE45A6"/>
    <w:rsid w:val="00AE48B1"/>
    <w:rsid w:val="00AE5AF5"/>
    <w:rsid w:val="00AE6317"/>
    <w:rsid w:val="00AF0874"/>
    <w:rsid w:val="00AF137C"/>
    <w:rsid w:val="00AF17CB"/>
    <w:rsid w:val="00AF2609"/>
    <w:rsid w:val="00AF2A0B"/>
    <w:rsid w:val="00AF3B4F"/>
    <w:rsid w:val="00AF6436"/>
    <w:rsid w:val="00AF6E8E"/>
    <w:rsid w:val="00AF78CA"/>
    <w:rsid w:val="00AF7D1C"/>
    <w:rsid w:val="00B002AC"/>
    <w:rsid w:val="00B00BBC"/>
    <w:rsid w:val="00B010A3"/>
    <w:rsid w:val="00B0151E"/>
    <w:rsid w:val="00B01F36"/>
    <w:rsid w:val="00B03496"/>
    <w:rsid w:val="00B03CCA"/>
    <w:rsid w:val="00B050D7"/>
    <w:rsid w:val="00B058DC"/>
    <w:rsid w:val="00B05A51"/>
    <w:rsid w:val="00B06D4E"/>
    <w:rsid w:val="00B07E78"/>
    <w:rsid w:val="00B114BF"/>
    <w:rsid w:val="00B1435E"/>
    <w:rsid w:val="00B1528C"/>
    <w:rsid w:val="00B17B10"/>
    <w:rsid w:val="00B2145B"/>
    <w:rsid w:val="00B21A37"/>
    <w:rsid w:val="00B21AB4"/>
    <w:rsid w:val="00B22F3A"/>
    <w:rsid w:val="00B24343"/>
    <w:rsid w:val="00B24E62"/>
    <w:rsid w:val="00B25778"/>
    <w:rsid w:val="00B25913"/>
    <w:rsid w:val="00B33184"/>
    <w:rsid w:val="00B331E8"/>
    <w:rsid w:val="00B339EE"/>
    <w:rsid w:val="00B33AF4"/>
    <w:rsid w:val="00B34427"/>
    <w:rsid w:val="00B36112"/>
    <w:rsid w:val="00B366C6"/>
    <w:rsid w:val="00B37E39"/>
    <w:rsid w:val="00B403F0"/>
    <w:rsid w:val="00B414B9"/>
    <w:rsid w:val="00B426FA"/>
    <w:rsid w:val="00B4282E"/>
    <w:rsid w:val="00B42F00"/>
    <w:rsid w:val="00B44023"/>
    <w:rsid w:val="00B449FD"/>
    <w:rsid w:val="00B45096"/>
    <w:rsid w:val="00B459C4"/>
    <w:rsid w:val="00B46856"/>
    <w:rsid w:val="00B47AAB"/>
    <w:rsid w:val="00B5208E"/>
    <w:rsid w:val="00B5578F"/>
    <w:rsid w:val="00B560C0"/>
    <w:rsid w:val="00B5656C"/>
    <w:rsid w:val="00B572C3"/>
    <w:rsid w:val="00B5749E"/>
    <w:rsid w:val="00B605CD"/>
    <w:rsid w:val="00B60726"/>
    <w:rsid w:val="00B60A61"/>
    <w:rsid w:val="00B629DC"/>
    <w:rsid w:val="00B65093"/>
    <w:rsid w:val="00B650EF"/>
    <w:rsid w:val="00B65531"/>
    <w:rsid w:val="00B663E0"/>
    <w:rsid w:val="00B66554"/>
    <w:rsid w:val="00B7099C"/>
    <w:rsid w:val="00B7144A"/>
    <w:rsid w:val="00B715FF"/>
    <w:rsid w:val="00B71CD6"/>
    <w:rsid w:val="00B71F5D"/>
    <w:rsid w:val="00B72D4E"/>
    <w:rsid w:val="00B74272"/>
    <w:rsid w:val="00B74D87"/>
    <w:rsid w:val="00B80CF8"/>
    <w:rsid w:val="00B80E1B"/>
    <w:rsid w:val="00B814B9"/>
    <w:rsid w:val="00B8156F"/>
    <w:rsid w:val="00B82C64"/>
    <w:rsid w:val="00B8338D"/>
    <w:rsid w:val="00B833FE"/>
    <w:rsid w:val="00B86520"/>
    <w:rsid w:val="00B871D7"/>
    <w:rsid w:val="00B91026"/>
    <w:rsid w:val="00B92E49"/>
    <w:rsid w:val="00B95D8F"/>
    <w:rsid w:val="00B967BF"/>
    <w:rsid w:val="00B97094"/>
    <w:rsid w:val="00B9739B"/>
    <w:rsid w:val="00B97D38"/>
    <w:rsid w:val="00BA2ACF"/>
    <w:rsid w:val="00BA3B0D"/>
    <w:rsid w:val="00BA48C3"/>
    <w:rsid w:val="00BA5BE7"/>
    <w:rsid w:val="00BA7017"/>
    <w:rsid w:val="00BB1A1C"/>
    <w:rsid w:val="00BB4041"/>
    <w:rsid w:val="00BB45FC"/>
    <w:rsid w:val="00BB4E10"/>
    <w:rsid w:val="00BB54F7"/>
    <w:rsid w:val="00BB609A"/>
    <w:rsid w:val="00BB76EE"/>
    <w:rsid w:val="00BB7D16"/>
    <w:rsid w:val="00BC1E24"/>
    <w:rsid w:val="00BC28FA"/>
    <w:rsid w:val="00BC2A49"/>
    <w:rsid w:val="00BC32BB"/>
    <w:rsid w:val="00BC3B7C"/>
    <w:rsid w:val="00BC5C36"/>
    <w:rsid w:val="00BC6B58"/>
    <w:rsid w:val="00BD037B"/>
    <w:rsid w:val="00BD1F3D"/>
    <w:rsid w:val="00BD20D8"/>
    <w:rsid w:val="00BD3189"/>
    <w:rsid w:val="00BD3718"/>
    <w:rsid w:val="00BD3892"/>
    <w:rsid w:val="00BD4BAD"/>
    <w:rsid w:val="00BD4BD3"/>
    <w:rsid w:val="00BD5FD6"/>
    <w:rsid w:val="00BD6091"/>
    <w:rsid w:val="00BD6560"/>
    <w:rsid w:val="00BD715E"/>
    <w:rsid w:val="00BE1343"/>
    <w:rsid w:val="00BE2D7D"/>
    <w:rsid w:val="00BE4151"/>
    <w:rsid w:val="00BE7908"/>
    <w:rsid w:val="00BF48B9"/>
    <w:rsid w:val="00BF48BE"/>
    <w:rsid w:val="00BF493D"/>
    <w:rsid w:val="00BF4A44"/>
    <w:rsid w:val="00BF5854"/>
    <w:rsid w:val="00BF6435"/>
    <w:rsid w:val="00BF65B5"/>
    <w:rsid w:val="00C007CF"/>
    <w:rsid w:val="00C0090B"/>
    <w:rsid w:val="00C03704"/>
    <w:rsid w:val="00C056F3"/>
    <w:rsid w:val="00C06587"/>
    <w:rsid w:val="00C07836"/>
    <w:rsid w:val="00C102C1"/>
    <w:rsid w:val="00C1250F"/>
    <w:rsid w:val="00C128AB"/>
    <w:rsid w:val="00C23603"/>
    <w:rsid w:val="00C23AE0"/>
    <w:rsid w:val="00C247E8"/>
    <w:rsid w:val="00C2683E"/>
    <w:rsid w:val="00C2687D"/>
    <w:rsid w:val="00C27E55"/>
    <w:rsid w:val="00C30BD5"/>
    <w:rsid w:val="00C321EA"/>
    <w:rsid w:val="00C326F1"/>
    <w:rsid w:val="00C32B2B"/>
    <w:rsid w:val="00C32E19"/>
    <w:rsid w:val="00C33664"/>
    <w:rsid w:val="00C33E13"/>
    <w:rsid w:val="00C34352"/>
    <w:rsid w:val="00C3560F"/>
    <w:rsid w:val="00C35926"/>
    <w:rsid w:val="00C36079"/>
    <w:rsid w:val="00C36FF7"/>
    <w:rsid w:val="00C43750"/>
    <w:rsid w:val="00C4569B"/>
    <w:rsid w:val="00C4605D"/>
    <w:rsid w:val="00C46F9C"/>
    <w:rsid w:val="00C476FE"/>
    <w:rsid w:val="00C50AAA"/>
    <w:rsid w:val="00C50C0C"/>
    <w:rsid w:val="00C53C50"/>
    <w:rsid w:val="00C5501D"/>
    <w:rsid w:val="00C57147"/>
    <w:rsid w:val="00C57327"/>
    <w:rsid w:val="00C57B50"/>
    <w:rsid w:val="00C61C12"/>
    <w:rsid w:val="00C621A3"/>
    <w:rsid w:val="00C65789"/>
    <w:rsid w:val="00C6637D"/>
    <w:rsid w:val="00C70718"/>
    <w:rsid w:val="00C711C1"/>
    <w:rsid w:val="00C722DC"/>
    <w:rsid w:val="00C72CFB"/>
    <w:rsid w:val="00C74475"/>
    <w:rsid w:val="00C77211"/>
    <w:rsid w:val="00C77255"/>
    <w:rsid w:val="00C80E06"/>
    <w:rsid w:val="00C82521"/>
    <w:rsid w:val="00C82A13"/>
    <w:rsid w:val="00C84D7D"/>
    <w:rsid w:val="00C8601D"/>
    <w:rsid w:val="00C87137"/>
    <w:rsid w:val="00C8776F"/>
    <w:rsid w:val="00C87CF4"/>
    <w:rsid w:val="00C92638"/>
    <w:rsid w:val="00C92A76"/>
    <w:rsid w:val="00C92F54"/>
    <w:rsid w:val="00C974E7"/>
    <w:rsid w:val="00C97656"/>
    <w:rsid w:val="00C97DE9"/>
    <w:rsid w:val="00CA1698"/>
    <w:rsid w:val="00CA1741"/>
    <w:rsid w:val="00CA2EB2"/>
    <w:rsid w:val="00CA2F03"/>
    <w:rsid w:val="00CA4331"/>
    <w:rsid w:val="00CA4AC9"/>
    <w:rsid w:val="00CA510E"/>
    <w:rsid w:val="00CA7376"/>
    <w:rsid w:val="00CB085B"/>
    <w:rsid w:val="00CB56D5"/>
    <w:rsid w:val="00CB57A7"/>
    <w:rsid w:val="00CB5A48"/>
    <w:rsid w:val="00CB7AB9"/>
    <w:rsid w:val="00CC0867"/>
    <w:rsid w:val="00CC390A"/>
    <w:rsid w:val="00CC3AE2"/>
    <w:rsid w:val="00CC4A16"/>
    <w:rsid w:val="00CC6FF6"/>
    <w:rsid w:val="00CD0629"/>
    <w:rsid w:val="00CD0E00"/>
    <w:rsid w:val="00CD1A0D"/>
    <w:rsid w:val="00CD20E1"/>
    <w:rsid w:val="00CD436D"/>
    <w:rsid w:val="00CD5B67"/>
    <w:rsid w:val="00CD5D9D"/>
    <w:rsid w:val="00CD6032"/>
    <w:rsid w:val="00CD612C"/>
    <w:rsid w:val="00CE02C9"/>
    <w:rsid w:val="00CE2A16"/>
    <w:rsid w:val="00CE3871"/>
    <w:rsid w:val="00CE657C"/>
    <w:rsid w:val="00CE7A7D"/>
    <w:rsid w:val="00CF18A4"/>
    <w:rsid w:val="00CF32DF"/>
    <w:rsid w:val="00CF34EF"/>
    <w:rsid w:val="00CF4405"/>
    <w:rsid w:val="00CF5518"/>
    <w:rsid w:val="00CF6036"/>
    <w:rsid w:val="00CF7678"/>
    <w:rsid w:val="00CF7952"/>
    <w:rsid w:val="00D0119B"/>
    <w:rsid w:val="00D011B3"/>
    <w:rsid w:val="00D0148A"/>
    <w:rsid w:val="00D0235E"/>
    <w:rsid w:val="00D04087"/>
    <w:rsid w:val="00D04D4C"/>
    <w:rsid w:val="00D058D8"/>
    <w:rsid w:val="00D062A6"/>
    <w:rsid w:val="00D06A2B"/>
    <w:rsid w:val="00D06B07"/>
    <w:rsid w:val="00D1197D"/>
    <w:rsid w:val="00D12D64"/>
    <w:rsid w:val="00D142AD"/>
    <w:rsid w:val="00D14A60"/>
    <w:rsid w:val="00D14AF5"/>
    <w:rsid w:val="00D20322"/>
    <w:rsid w:val="00D2062E"/>
    <w:rsid w:val="00D21223"/>
    <w:rsid w:val="00D2142D"/>
    <w:rsid w:val="00D21D5D"/>
    <w:rsid w:val="00D2202D"/>
    <w:rsid w:val="00D23382"/>
    <w:rsid w:val="00D237B4"/>
    <w:rsid w:val="00D27185"/>
    <w:rsid w:val="00D27319"/>
    <w:rsid w:val="00D31187"/>
    <w:rsid w:val="00D3199C"/>
    <w:rsid w:val="00D33B54"/>
    <w:rsid w:val="00D33C2A"/>
    <w:rsid w:val="00D35422"/>
    <w:rsid w:val="00D35BE7"/>
    <w:rsid w:val="00D37363"/>
    <w:rsid w:val="00D44297"/>
    <w:rsid w:val="00D44340"/>
    <w:rsid w:val="00D44729"/>
    <w:rsid w:val="00D45250"/>
    <w:rsid w:val="00D50D3A"/>
    <w:rsid w:val="00D5177B"/>
    <w:rsid w:val="00D5239E"/>
    <w:rsid w:val="00D52786"/>
    <w:rsid w:val="00D52D79"/>
    <w:rsid w:val="00D52EAB"/>
    <w:rsid w:val="00D535D0"/>
    <w:rsid w:val="00D54D5D"/>
    <w:rsid w:val="00D55AA3"/>
    <w:rsid w:val="00D5690C"/>
    <w:rsid w:val="00D571DF"/>
    <w:rsid w:val="00D573E3"/>
    <w:rsid w:val="00D579AE"/>
    <w:rsid w:val="00D61F78"/>
    <w:rsid w:val="00D62447"/>
    <w:rsid w:val="00D634CF"/>
    <w:rsid w:val="00D71C90"/>
    <w:rsid w:val="00D72FBD"/>
    <w:rsid w:val="00D74D93"/>
    <w:rsid w:val="00D75CBF"/>
    <w:rsid w:val="00D761A8"/>
    <w:rsid w:val="00D76D70"/>
    <w:rsid w:val="00D774EE"/>
    <w:rsid w:val="00D8139D"/>
    <w:rsid w:val="00D81688"/>
    <w:rsid w:val="00D82058"/>
    <w:rsid w:val="00D836A0"/>
    <w:rsid w:val="00D8669C"/>
    <w:rsid w:val="00D87702"/>
    <w:rsid w:val="00D8791C"/>
    <w:rsid w:val="00D90CB7"/>
    <w:rsid w:val="00D90D99"/>
    <w:rsid w:val="00D90F25"/>
    <w:rsid w:val="00D91799"/>
    <w:rsid w:val="00D923CD"/>
    <w:rsid w:val="00D926CD"/>
    <w:rsid w:val="00D9278F"/>
    <w:rsid w:val="00D932F5"/>
    <w:rsid w:val="00D93FE5"/>
    <w:rsid w:val="00D94291"/>
    <w:rsid w:val="00D96CD8"/>
    <w:rsid w:val="00D9714C"/>
    <w:rsid w:val="00DA0595"/>
    <w:rsid w:val="00DA178E"/>
    <w:rsid w:val="00DA1F8F"/>
    <w:rsid w:val="00DA244B"/>
    <w:rsid w:val="00DA30C1"/>
    <w:rsid w:val="00DA3F5C"/>
    <w:rsid w:val="00DA7188"/>
    <w:rsid w:val="00DA75C6"/>
    <w:rsid w:val="00DB1C1F"/>
    <w:rsid w:val="00DB44FC"/>
    <w:rsid w:val="00DB4638"/>
    <w:rsid w:val="00DB5327"/>
    <w:rsid w:val="00DC1614"/>
    <w:rsid w:val="00DC4FF9"/>
    <w:rsid w:val="00DC73A0"/>
    <w:rsid w:val="00DD04D3"/>
    <w:rsid w:val="00DD2E55"/>
    <w:rsid w:val="00DD55AF"/>
    <w:rsid w:val="00DD6476"/>
    <w:rsid w:val="00DD6DFC"/>
    <w:rsid w:val="00DD76BE"/>
    <w:rsid w:val="00DE1142"/>
    <w:rsid w:val="00DE1161"/>
    <w:rsid w:val="00DE21DF"/>
    <w:rsid w:val="00DE34F5"/>
    <w:rsid w:val="00DE5F43"/>
    <w:rsid w:val="00DE6AC8"/>
    <w:rsid w:val="00DE7015"/>
    <w:rsid w:val="00DE712D"/>
    <w:rsid w:val="00DE7CC5"/>
    <w:rsid w:val="00DF1750"/>
    <w:rsid w:val="00DF48EE"/>
    <w:rsid w:val="00E0010C"/>
    <w:rsid w:val="00E03951"/>
    <w:rsid w:val="00E041EC"/>
    <w:rsid w:val="00E05C6D"/>
    <w:rsid w:val="00E0602C"/>
    <w:rsid w:val="00E06367"/>
    <w:rsid w:val="00E11BEE"/>
    <w:rsid w:val="00E130FE"/>
    <w:rsid w:val="00E13374"/>
    <w:rsid w:val="00E13B31"/>
    <w:rsid w:val="00E1452A"/>
    <w:rsid w:val="00E147DE"/>
    <w:rsid w:val="00E14BA2"/>
    <w:rsid w:val="00E151E0"/>
    <w:rsid w:val="00E15A4E"/>
    <w:rsid w:val="00E15B4C"/>
    <w:rsid w:val="00E167D5"/>
    <w:rsid w:val="00E16C8C"/>
    <w:rsid w:val="00E17496"/>
    <w:rsid w:val="00E17C55"/>
    <w:rsid w:val="00E20147"/>
    <w:rsid w:val="00E22BA4"/>
    <w:rsid w:val="00E25093"/>
    <w:rsid w:val="00E25CD9"/>
    <w:rsid w:val="00E26D62"/>
    <w:rsid w:val="00E30058"/>
    <w:rsid w:val="00E33A20"/>
    <w:rsid w:val="00E344E7"/>
    <w:rsid w:val="00E35E9B"/>
    <w:rsid w:val="00E361CF"/>
    <w:rsid w:val="00E37874"/>
    <w:rsid w:val="00E40A45"/>
    <w:rsid w:val="00E431D1"/>
    <w:rsid w:val="00E44080"/>
    <w:rsid w:val="00E457AD"/>
    <w:rsid w:val="00E50AE4"/>
    <w:rsid w:val="00E524C0"/>
    <w:rsid w:val="00E54A0F"/>
    <w:rsid w:val="00E55572"/>
    <w:rsid w:val="00E55792"/>
    <w:rsid w:val="00E56E01"/>
    <w:rsid w:val="00E57B33"/>
    <w:rsid w:val="00E57D48"/>
    <w:rsid w:val="00E62537"/>
    <w:rsid w:val="00E62618"/>
    <w:rsid w:val="00E63518"/>
    <w:rsid w:val="00E6369A"/>
    <w:rsid w:val="00E657B2"/>
    <w:rsid w:val="00E65EBF"/>
    <w:rsid w:val="00E664E6"/>
    <w:rsid w:val="00E676F0"/>
    <w:rsid w:val="00E72E45"/>
    <w:rsid w:val="00E7517F"/>
    <w:rsid w:val="00E7652F"/>
    <w:rsid w:val="00E776E5"/>
    <w:rsid w:val="00E80072"/>
    <w:rsid w:val="00E80451"/>
    <w:rsid w:val="00E804C5"/>
    <w:rsid w:val="00E83B86"/>
    <w:rsid w:val="00E8432F"/>
    <w:rsid w:val="00E85644"/>
    <w:rsid w:val="00E86930"/>
    <w:rsid w:val="00E87291"/>
    <w:rsid w:val="00E87971"/>
    <w:rsid w:val="00E925DB"/>
    <w:rsid w:val="00E92FFB"/>
    <w:rsid w:val="00E94A5A"/>
    <w:rsid w:val="00E957FB"/>
    <w:rsid w:val="00E95922"/>
    <w:rsid w:val="00E96595"/>
    <w:rsid w:val="00E9711C"/>
    <w:rsid w:val="00E97B4B"/>
    <w:rsid w:val="00E97CD9"/>
    <w:rsid w:val="00EA1993"/>
    <w:rsid w:val="00EA2F74"/>
    <w:rsid w:val="00EA4C51"/>
    <w:rsid w:val="00EA59C0"/>
    <w:rsid w:val="00EA7807"/>
    <w:rsid w:val="00EB2DEB"/>
    <w:rsid w:val="00EB3584"/>
    <w:rsid w:val="00EB377F"/>
    <w:rsid w:val="00EB418C"/>
    <w:rsid w:val="00EB4B38"/>
    <w:rsid w:val="00EB6169"/>
    <w:rsid w:val="00EC005F"/>
    <w:rsid w:val="00EC1AAF"/>
    <w:rsid w:val="00EC4D88"/>
    <w:rsid w:val="00EC4EA6"/>
    <w:rsid w:val="00EC57A3"/>
    <w:rsid w:val="00EC6D11"/>
    <w:rsid w:val="00EC72CC"/>
    <w:rsid w:val="00ED1426"/>
    <w:rsid w:val="00ED2B82"/>
    <w:rsid w:val="00ED369E"/>
    <w:rsid w:val="00ED3CE2"/>
    <w:rsid w:val="00ED507C"/>
    <w:rsid w:val="00ED614E"/>
    <w:rsid w:val="00ED67B0"/>
    <w:rsid w:val="00ED6917"/>
    <w:rsid w:val="00ED772A"/>
    <w:rsid w:val="00EE0F44"/>
    <w:rsid w:val="00EE51CF"/>
    <w:rsid w:val="00EE63E4"/>
    <w:rsid w:val="00EE7C00"/>
    <w:rsid w:val="00EF01E6"/>
    <w:rsid w:val="00EF0268"/>
    <w:rsid w:val="00EF232F"/>
    <w:rsid w:val="00EF2D60"/>
    <w:rsid w:val="00EF31F5"/>
    <w:rsid w:val="00EF3D9B"/>
    <w:rsid w:val="00EF45BF"/>
    <w:rsid w:val="00EF59D0"/>
    <w:rsid w:val="00EF6F84"/>
    <w:rsid w:val="00EF774B"/>
    <w:rsid w:val="00F00502"/>
    <w:rsid w:val="00F00817"/>
    <w:rsid w:val="00F04CB8"/>
    <w:rsid w:val="00F058EC"/>
    <w:rsid w:val="00F05FEA"/>
    <w:rsid w:val="00F0754C"/>
    <w:rsid w:val="00F10D9C"/>
    <w:rsid w:val="00F110C5"/>
    <w:rsid w:val="00F123F2"/>
    <w:rsid w:val="00F20542"/>
    <w:rsid w:val="00F24F81"/>
    <w:rsid w:val="00F26D2B"/>
    <w:rsid w:val="00F315F4"/>
    <w:rsid w:val="00F31DED"/>
    <w:rsid w:val="00F32A8C"/>
    <w:rsid w:val="00F33B87"/>
    <w:rsid w:val="00F341D9"/>
    <w:rsid w:val="00F35C20"/>
    <w:rsid w:val="00F369C4"/>
    <w:rsid w:val="00F37F92"/>
    <w:rsid w:val="00F40067"/>
    <w:rsid w:val="00F404FD"/>
    <w:rsid w:val="00F416DD"/>
    <w:rsid w:val="00F425DF"/>
    <w:rsid w:val="00F42B3C"/>
    <w:rsid w:val="00F443C6"/>
    <w:rsid w:val="00F46FAB"/>
    <w:rsid w:val="00F5000E"/>
    <w:rsid w:val="00F51C22"/>
    <w:rsid w:val="00F5338D"/>
    <w:rsid w:val="00F53716"/>
    <w:rsid w:val="00F557D5"/>
    <w:rsid w:val="00F5707A"/>
    <w:rsid w:val="00F61481"/>
    <w:rsid w:val="00F61958"/>
    <w:rsid w:val="00F64105"/>
    <w:rsid w:val="00F65481"/>
    <w:rsid w:val="00F66219"/>
    <w:rsid w:val="00F66C55"/>
    <w:rsid w:val="00F671DC"/>
    <w:rsid w:val="00F70826"/>
    <w:rsid w:val="00F70843"/>
    <w:rsid w:val="00F751E3"/>
    <w:rsid w:val="00F77663"/>
    <w:rsid w:val="00F77A0F"/>
    <w:rsid w:val="00F77FAF"/>
    <w:rsid w:val="00F80EBB"/>
    <w:rsid w:val="00F824EA"/>
    <w:rsid w:val="00F83CD6"/>
    <w:rsid w:val="00F84C80"/>
    <w:rsid w:val="00F859E7"/>
    <w:rsid w:val="00F86A1F"/>
    <w:rsid w:val="00F9319E"/>
    <w:rsid w:val="00F947E8"/>
    <w:rsid w:val="00F96436"/>
    <w:rsid w:val="00F97F2D"/>
    <w:rsid w:val="00FA1ABB"/>
    <w:rsid w:val="00FA2205"/>
    <w:rsid w:val="00FA40A5"/>
    <w:rsid w:val="00FA431A"/>
    <w:rsid w:val="00FA7F23"/>
    <w:rsid w:val="00FB06EB"/>
    <w:rsid w:val="00FB0E6A"/>
    <w:rsid w:val="00FB1D06"/>
    <w:rsid w:val="00FB3CA0"/>
    <w:rsid w:val="00FB4491"/>
    <w:rsid w:val="00FB4D15"/>
    <w:rsid w:val="00FB5137"/>
    <w:rsid w:val="00FB63AC"/>
    <w:rsid w:val="00FB70DC"/>
    <w:rsid w:val="00FB70F5"/>
    <w:rsid w:val="00FB7E3D"/>
    <w:rsid w:val="00FC2EBF"/>
    <w:rsid w:val="00FC2FC9"/>
    <w:rsid w:val="00FC51A9"/>
    <w:rsid w:val="00FC64FF"/>
    <w:rsid w:val="00FC7D04"/>
    <w:rsid w:val="00FD318E"/>
    <w:rsid w:val="00FD5718"/>
    <w:rsid w:val="00FD6E3D"/>
    <w:rsid w:val="00FE01EB"/>
    <w:rsid w:val="00FE18C4"/>
    <w:rsid w:val="00FE1E75"/>
    <w:rsid w:val="00FE31C0"/>
    <w:rsid w:val="00FE3B02"/>
    <w:rsid w:val="00FE3BD7"/>
    <w:rsid w:val="00FE66ED"/>
    <w:rsid w:val="00FE6823"/>
    <w:rsid w:val="00FE6F48"/>
    <w:rsid w:val="00FE7BFC"/>
    <w:rsid w:val="00FE7EDA"/>
    <w:rsid w:val="00FF32BD"/>
    <w:rsid w:val="00FF32FE"/>
    <w:rsid w:val="00FF3E1F"/>
    <w:rsid w:val="00FF425C"/>
    <w:rsid w:val="00FF5D73"/>
    <w:rsid w:val="00FF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0403"/>
  <w15:docId w15:val="{1CA04DBE-1079-467A-9A43-DDD6F2C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99"/>
    <w:rsid w:val="00651A66"/>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22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2364"/>
  </w:style>
  <w:style w:type="paragraph" w:styleId="Footer">
    <w:name w:val="footer"/>
    <w:basedOn w:val="Normal"/>
    <w:link w:val="FooterChar"/>
    <w:uiPriority w:val="99"/>
    <w:unhideWhenUsed/>
    <w:rsid w:val="0002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64"/>
  </w:style>
  <w:style w:type="character" w:styleId="Hyperlink">
    <w:name w:val="Hyperlink"/>
    <w:basedOn w:val="DefaultParagraphFont"/>
    <w:uiPriority w:val="99"/>
    <w:unhideWhenUsed/>
    <w:rsid w:val="001F6198"/>
    <w:rPr>
      <w:color w:val="0000FF" w:themeColor="hyperlink"/>
      <w:u w:val="single"/>
    </w:rPr>
  </w:style>
  <w:style w:type="character" w:styleId="IntenseEmphasis">
    <w:name w:val="Intense Emphasis"/>
    <w:basedOn w:val="DefaultParagraphFont"/>
    <w:uiPriority w:val="21"/>
    <w:qFormat/>
    <w:rsid w:val="00C92A76"/>
    <w:rPr>
      <w:b/>
      <w:bCs/>
      <w:i/>
      <w:iCs/>
      <w:color w:val="4F81BD" w:themeColor="accent1"/>
    </w:rPr>
  </w:style>
  <w:style w:type="paragraph" w:styleId="ListParagraph">
    <w:name w:val="List Paragraph"/>
    <w:basedOn w:val="Normal"/>
    <w:uiPriority w:val="34"/>
    <w:qFormat/>
    <w:rsid w:val="00AA51DD"/>
    <w:pPr>
      <w:ind w:left="720"/>
      <w:contextualSpacing/>
    </w:pPr>
  </w:style>
  <w:style w:type="paragraph" w:styleId="BalloonText">
    <w:name w:val="Balloon Text"/>
    <w:basedOn w:val="Normal"/>
    <w:link w:val="BalloonTextChar"/>
    <w:uiPriority w:val="99"/>
    <w:semiHidden/>
    <w:unhideWhenUsed/>
    <w:rsid w:val="00E6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773146">
      <w:bodyDiv w:val="1"/>
      <w:marLeft w:val="0"/>
      <w:marRight w:val="0"/>
      <w:marTop w:val="0"/>
      <w:marBottom w:val="0"/>
      <w:divBdr>
        <w:top w:val="none" w:sz="0" w:space="0" w:color="auto"/>
        <w:left w:val="none" w:sz="0" w:space="0" w:color="auto"/>
        <w:bottom w:val="none" w:sz="0" w:space="0" w:color="auto"/>
        <w:right w:val="none" w:sz="0" w:space="0" w:color="auto"/>
      </w:divBdr>
    </w:div>
    <w:div w:id="1052845181">
      <w:bodyDiv w:val="1"/>
      <w:marLeft w:val="0"/>
      <w:marRight w:val="0"/>
      <w:marTop w:val="0"/>
      <w:marBottom w:val="0"/>
      <w:divBdr>
        <w:top w:val="none" w:sz="0" w:space="0" w:color="auto"/>
        <w:left w:val="none" w:sz="0" w:space="0" w:color="auto"/>
        <w:bottom w:val="none" w:sz="0" w:space="0" w:color="auto"/>
        <w:right w:val="none" w:sz="0" w:space="0" w:color="auto"/>
      </w:divBdr>
    </w:div>
    <w:div w:id="1305702344">
      <w:bodyDiv w:val="1"/>
      <w:marLeft w:val="0"/>
      <w:marRight w:val="0"/>
      <w:marTop w:val="0"/>
      <w:marBottom w:val="0"/>
      <w:divBdr>
        <w:top w:val="none" w:sz="0" w:space="0" w:color="auto"/>
        <w:left w:val="none" w:sz="0" w:space="0" w:color="auto"/>
        <w:bottom w:val="none" w:sz="0" w:space="0" w:color="auto"/>
        <w:right w:val="none" w:sz="0" w:space="0" w:color="auto"/>
      </w:divBdr>
      <w:divsChild>
        <w:div w:id="1409693275">
          <w:marLeft w:val="0"/>
          <w:marRight w:val="0"/>
          <w:marTop w:val="0"/>
          <w:marBottom w:val="0"/>
          <w:divBdr>
            <w:top w:val="none" w:sz="0" w:space="0" w:color="auto"/>
            <w:left w:val="none" w:sz="0" w:space="0" w:color="auto"/>
            <w:bottom w:val="none" w:sz="0" w:space="0" w:color="auto"/>
            <w:right w:val="none" w:sz="0" w:space="0" w:color="auto"/>
          </w:divBdr>
        </w:div>
        <w:div w:id="1584218735">
          <w:marLeft w:val="0"/>
          <w:marRight w:val="0"/>
          <w:marTop w:val="0"/>
          <w:marBottom w:val="0"/>
          <w:divBdr>
            <w:top w:val="none" w:sz="0" w:space="0" w:color="auto"/>
            <w:left w:val="none" w:sz="0" w:space="0" w:color="auto"/>
            <w:bottom w:val="none" w:sz="0" w:space="0" w:color="auto"/>
            <w:right w:val="none" w:sz="0" w:space="0" w:color="auto"/>
          </w:divBdr>
        </w:div>
        <w:div w:id="125247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E19C-8B33-449F-B2DA-2966E7A0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Derek Snowball</cp:lastModifiedBy>
  <cp:revision>18</cp:revision>
  <cp:lastPrinted>2021-09-07T08:11:00Z</cp:lastPrinted>
  <dcterms:created xsi:type="dcterms:W3CDTF">2021-06-26T07:00:00Z</dcterms:created>
  <dcterms:modified xsi:type="dcterms:W3CDTF">2021-09-07T08:12:00Z</dcterms:modified>
</cp:coreProperties>
</file>